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0E" w:rsidRPr="002A6244" w:rsidRDefault="0075162A" w:rsidP="00265D30">
      <w:pPr>
        <w:spacing w:line="240" w:lineRule="auto"/>
        <w:ind w:firstLine="708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1D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43009" w:rsidRPr="002A6244" w:rsidRDefault="00ED1365" w:rsidP="00265D30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</w:t>
      </w:r>
      <w:r w:rsidR="00635AC4" w:rsidRPr="002A6244">
        <w:rPr>
          <w:rFonts w:ascii="Times New Roman" w:hAnsi="Times New Roman"/>
          <w:b/>
          <w:color w:val="000000" w:themeColor="text1"/>
          <w:sz w:val="24"/>
          <w:szCs w:val="24"/>
        </w:rPr>
        <w:t>чебный план</w:t>
      </w:r>
    </w:p>
    <w:p w:rsidR="00ED055B" w:rsidRPr="002A6244" w:rsidRDefault="00635AC4" w:rsidP="00ED055B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МКОУ СОШ № 2 с. </w:t>
      </w:r>
      <w:proofErr w:type="spellStart"/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Дур-Дур</w:t>
      </w:r>
      <w:proofErr w:type="spellEnd"/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Дигорского</w:t>
      </w:r>
      <w:proofErr w:type="spellEnd"/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района</w:t>
      </w:r>
    </w:p>
    <w:p w:rsidR="00635AC4" w:rsidRPr="002A6244" w:rsidRDefault="00ED055B" w:rsidP="00ED055B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Республики </w:t>
      </w:r>
      <w:r w:rsidR="00635AC4" w:rsidRPr="002A6244">
        <w:rPr>
          <w:rFonts w:ascii="Times New Roman" w:hAnsi="Times New Roman"/>
          <w:b/>
          <w:color w:val="000000" w:themeColor="text1"/>
          <w:sz w:val="24"/>
          <w:szCs w:val="24"/>
        </w:rPr>
        <w:t>Северная Осетия – Алания,</w:t>
      </w:r>
    </w:p>
    <w:p w:rsidR="00635AC4" w:rsidRPr="002A6244" w:rsidRDefault="00635AC4" w:rsidP="00ED055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реализующий </w:t>
      </w:r>
      <w:r w:rsidR="00ED055B"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программы общего образования </w:t>
      </w:r>
      <w:r w:rsidR="00BB78B1" w:rsidRPr="002A6244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r w:rsidR="00286C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2019-2020</w:t>
      </w:r>
      <w:r w:rsidR="00312B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46E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учебный </w:t>
      </w:r>
      <w:r w:rsidR="00BB78B1"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</w:t>
      </w:r>
    </w:p>
    <w:p w:rsidR="006E048C" w:rsidRPr="002A6244" w:rsidRDefault="006E048C" w:rsidP="00265D30">
      <w:pPr>
        <w:pStyle w:val="a4"/>
        <w:shd w:val="clear" w:color="auto" w:fill="FFFFFF"/>
        <w:spacing w:after="0" w:afterAutospacing="0"/>
        <w:rPr>
          <w:color w:val="000000" w:themeColor="text1"/>
        </w:rPr>
      </w:pPr>
      <w:r w:rsidRPr="002A6244">
        <w:rPr>
          <w:bCs/>
          <w:iCs/>
          <w:color w:val="000000" w:themeColor="text1"/>
        </w:rPr>
        <w:t>Основн</w:t>
      </w:r>
      <w:r w:rsidR="00D606D3" w:rsidRPr="002A6244">
        <w:rPr>
          <w:bCs/>
          <w:iCs/>
          <w:color w:val="000000" w:themeColor="text1"/>
        </w:rPr>
        <w:t>ой</w:t>
      </w:r>
      <w:r w:rsidRPr="002A6244">
        <w:rPr>
          <w:bCs/>
          <w:iCs/>
          <w:color w:val="000000" w:themeColor="text1"/>
        </w:rPr>
        <w:t xml:space="preserve"> форм</w:t>
      </w:r>
      <w:r w:rsidR="00D606D3" w:rsidRPr="002A6244">
        <w:rPr>
          <w:bCs/>
          <w:iCs/>
          <w:color w:val="000000" w:themeColor="text1"/>
        </w:rPr>
        <w:t>ой</w:t>
      </w:r>
      <w:r w:rsidRPr="002A6244">
        <w:rPr>
          <w:bCs/>
          <w:iCs/>
          <w:color w:val="000000" w:themeColor="text1"/>
        </w:rPr>
        <w:t xml:space="preserve"> освоения общеобразовательных программ является</w:t>
      </w:r>
    </w:p>
    <w:p w:rsidR="006E048C" w:rsidRPr="002A6244" w:rsidRDefault="00265D30" w:rsidP="00265D30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A6244">
        <w:rPr>
          <w:bCs/>
          <w:iCs/>
          <w:color w:val="000000" w:themeColor="text1"/>
        </w:rPr>
        <w:t>-</w:t>
      </w:r>
      <w:r w:rsidR="00ED055B" w:rsidRPr="002A6244">
        <w:rPr>
          <w:bCs/>
          <w:iCs/>
          <w:color w:val="000000" w:themeColor="text1"/>
        </w:rPr>
        <w:t xml:space="preserve"> </w:t>
      </w:r>
      <w:r w:rsidRPr="002A6244">
        <w:rPr>
          <w:bCs/>
          <w:iCs/>
          <w:color w:val="000000" w:themeColor="text1"/>
        </w:rPr>
        <w:t>о</w:t>
      </w:r>
      <w:r w:rsidR="006E048C" w:rsidRPr="002A6244">
        <w:rPr>
          <w:bCs/>
          <w:iCs/>
          <w:color w:val="000000" w:themeColor="text1"/>
        </w:rPr>
        <w:t>чная форма обучения</w:t>
      </w:r>
      <w:r w:rsidR="00D46EC0">
        <w:rPr>
          <w:bCs/>
          <w:iCs/>
          <w:color w:val="000000" w:themeColor="text1"/>
        </w:rPr>
        <w:t>;</w:t>
      </w:r>
    </w:p>
    <w:p w:rsidR="006E048C" w:rsidRPr="002A6244" w:rsidRDefault="00265D30" w:rsidP="00265D30">
      <w:pPr>
        <w:pStyle w:val="a4"/>
        <w:shd w:val="clear" w:color="auto" w:fill="FFFFFF"/>
        <w:spacing w:before="0" w:beforeAutospacing="0" w:after="0" w:afterAutospacing="0"/>
        <w:ind w:hanging="360"/>
        <w:rPr>
          <w:bCs/>
          <w:iCs/>
          <w:color w:val="000000" w:themeColor="text1"/>
        </w:rPr>
      </w:pPr>
      <w:r w:rsidRPr="002A6244">
        <w:rPr>
          <w:bCs/>
          <w:iCs/>
          <w:color w:val="000000" w:themeColor="text1"/>
        </w:rPr>
        <w:t xml:space="preserve">     - н</w:t>
      </w:r>
      <w:r w:rsidR="006E048C" w:rsidRPr="002A6244">
        <w:rPr>
          <w:bCs/>
          <w:iCs/>
          <w:color w:val="000000" w:themeColor="text1"/>
        </w:rPr>
        <w:t>ормативно – правовая основа формирования учебного плана</w:t>
      </w:r>
      <w:r w:rsidR="00D46EC0">
        <w:rPr>
          <w:bCs/>
          <w:iCs/>
          <w:color w:val="000000" w:themeColor="text1"/>
        </w:rPr>
        <w:t>.</w:t>
      </w:r>
    </w:p>
    <w:p w:rsidR="00236F65" w:rsidRPr="002A6244" w:rsidRDefault="00236F65" w:rsidP="00265D30">
      <w:pPr>
        <w:pStyle w:val="a4"/>
        <w:shd w:val="clear" w:color="auto" w:fill="FFFFFF"/>
        <w:spacing w:before="0" w:beforeAutospacing="0" w:after="0" w:afterAutospacing="0"/>
        <w:ind w:hanging="360"/>
        <w:jc w:val="center"/>
        <w:rPr>
          <w:color w:val="000000" w:themeColor="text1"/>
        </w:rPr>
      </w:pPr>
    </w:p>
    <w:p w:rsidR="00424AA2" w:rsidRPr="002A6244" w:rsidRDefault="00635AC4" w:rsidP="00265D30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записка</w:t>
      </w:r>
    </w:p>
    <w:p w:rsidR="00424AA2" w:rsidRPr="002A6244" w:rsidRDefault="00ED1365" w:rsidP="00265D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424AA2" w:rsidRPr="002A6244">
        <w:rPr>
          <w:rFonts w:ascii="Times New Roman" w:hAnsi="Times New Roman"/>
          <w:color w:val="000000" w:themeColor="text1"/>
          <w:sz w:val="24"/>
          <w:szCs w:val="24"/>
        </w:rPr>
        <w:t>чебный план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8B1961" w:rsidRPr="002A6244" w:rsidRDefault="00ED1365" w:rsidP="00ED13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У</w:t>
      </w:r>
      <w:r w:rsidR="00424AA2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чебный  план  для  МКОУ СОШ №2 </w:t>
      </w:r>
      <w:proofErr w:type="spellStart"/>
      <w:r w:rsidR="00424AA2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="00424AA2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.Д</w:t>
      </w:r>
      <w:proofErr w:type="gramEnd"/>
      <w:r w:rsidR="00424AA2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ED055B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proofErr w:type="spellEnd"/>
      <w:r w:rsidR="00ED055B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24AA2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ED055B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24AA2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Дур</w:t>
      </w:r>
      <w:proofErr w:type="spellEnd"/>
      <w:r w:rsidR="00424AA2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реализующий образовательные программы начального общего, основного общего  и сред</w:t>
      </w:r>
      <w:r w:rsidR="009A0C53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него  общего образования на </w:t>
      </w:r>
      <w:r w:rsidR="00286C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2019-2020</w:t>
      </w:r>
      <w:r w:rsidR="00424AA2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учебный год</w:t>
      </w:r>
      <w:r w:rsidR="00320BA8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424AA2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раз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работан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на основании следующих нормативных и распорядительных документов:</w:t>
      </w:r>
    </w:p>
    <w:p w:rsidR="008B1961" w:rsidRPr="002A6244" w:rsidRDefault="008B1961" w:rsidP="00265D30">
      <w:pPr>
        <w:widowControl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1.Федеральный закон от 29.12.2012 г. № 273-ФЗ «Об образовании в Российской Федерации» (ред. от 02.06.2016).</w:t>
      </w:r>
    </w:p>
    <w:p w:rsidR="008B1961" w:rsidRPr="002A6244" w:rsidRDefault="008B1961" w:rsidP="00265D30">
      <w:pPr>
        <w:widowControl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2.Закон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Республики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Северная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Осетия</w:t>
      </w:r>
      <w:r w:rsidRPr="002A62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Алания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 27 декабря 2013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г. N 61-РЗ "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образовании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Республике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Северная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Осетия</w:t>
      </w:r>
      <w:r w:rsidRPr="002A62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Pr="002A624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Алания</w:t>
      </w:r>
      <w:r w:rsidRPr="002A62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</w:t>
      </w:r>
      <w:r w:rsidRPr="002A6244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(ред. от 07.07.2015, с </w:t>
      </w:r>
      <w:proofErr w:type="spellStart"/>
      <w:r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>. от 30.12.2015)</w:t>
      </w:r>
      <w:r w:rsidRPr="002A6244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.</w:t>
      </w:r>
    </w:p>
    <w:p w:rsidR="008B1961" w:rsidRPr="002A6244" w:rsidRDefault="008B1961" w:rsidP="00265D3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3</w:t>
      </w:r>
      <w:r w:rsidR="009D539C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Pr="002A6244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.Распоряжение Правительства РФ </w:t>
      </w:r>
      <w:r w:rsidRPr="002A6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29 мая 2015 г. N 996-р "Об утверждении </w:t>
      </w:r>
      <w:r w:rsidRPr="002A6244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Стратегии развития воспитания в Российской Федерации на период до 2025 года"</w:t>
      </w:r>
    </w:p>
    <w:p w:rsidR="008B1961" w:rsidRPr="002A6244" w:rsidRDefault="008B1961" w:rsidP="009D539C">
      <w:pPr>
        <w:widowControl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9D53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.Приказ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21.04.2016)..</w:t>
      </w:r>
    </w:p>
    <w:p w:rsidR="008B1961" w:rsidRPr="002A6244" w:rsidRDefault="009D539C" w:rsidP="00265D3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tooltip="Приказ Минобрнауки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" w:history="1">
        <w:r w:rsidR="008B1961" w:rsidRPr="002A6244">
          <w:rPr>
            <w:rFonts w:ascii="Times New Roman" w:hAnsi="Times New Roman"/>
            <w:color w:val="000000" w:themeColor="text1"/>
            <w:sz w:val="24"/>
            <w:szCs w:val="24"/>
          </w:rPr>
          <w:t xml:space="preserve">Приказ </w:t>
        </w:r>
        <w:proofErr w:type="spellStart"/>
        <w:r w:rsidR="008B1961" w:rsidRPr="002A6244">
          <w:rPr>
            <w:rFonts w:ascii="Times New Roman" w:hAnsi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="008B1961" w:rsidRPr="002A6244">
          <w:rPr>
            <w:rFonts w:ascii="Times New Roman" w:hAnsi="Times New Roman"/>
            <w:color w:val="000000" w:themeColor="text1"/>
            <w:sz w:val="24"/>
            <w:szCs w:val="24"/>
          </w:rPr>
          <w:t xml:space="preserve"> России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 (ред. от 31.12.2015)</w:t>
        </w:r>
      </w:hyperlink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1961" w:rsidRPr="002A6244" w:rsidRDefault="009D539C" w:rsidP="00265D3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hyperlink r:id="rId7" w:tooltip="Приказ Минобрнауки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" w:history="1">
        <w:r w:rsidR="008B1961" w:rsidRPr="002A6244">
          <w:rPr>
            <w:rFonts w:ascii="Times New Roman" w:hAnsi="Times New Roman"/>
            <w:color w:val="000000" w:themeColor="text1"/>
            <w:sz w:val="24"/>
            <w:szCs w:val="24"/>
          </w:rPr>
          <w:t xml:space="preserve">Приказ </w:t>
        </w:r>
        <w:proofErr w:type="spellStart"/>
        <w:r w:rsidR="008B1961" w:rsidRPr="002A6244">
          <w:rPr>
            <w:rFonts w:ascii="Times New Roman" w:hAnsi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="008B1961" w:rsidRPr="002A6244">
          <w:rPr>
            <w:rFonts w:ascii="Times New Roman" w:hAnsi="Times New Roman"/>
            <w:color w:val="000000" w:themeColor="text1"/>
            <w:sz w:val="24"/>
            <w:szCs w:val="24"/>
          </w:rPr>
          <w:t xml:space="preserve"> России от 6 октября 2009 года № 413 «Об утверждении и введении в действие федерального государственного образовательного стандарта среднего общего образования» (ред. от 31.12.2015)</w:t>
        </w:r>
      </w:hyperlink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1961" w:rsidRPr="002A6244" w:rsidRDefault="009D539C" w:rsidP="00265D30">
      <w:pPr>
        <w:widowControl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Приказ Минтруда России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(ред. от 25.12.2014).</w:t>
      </w:r>
    </w:p>
    <w:p w:rsidR="008B1961" w:rsidRPr="002A6244" w:rsidRDefault="009D539C" w:rsidP="00265D30">
      <w:pPr>
        <w:widowControl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(ред. от 17.07.2015).</w:t>
      </w:r>
    </w:p>
    <w:p w:rsidR="008B1961" w:rsidRPr="002A6244" w:rsidRDefault="009D539C" w:rsidP="00265D30">
      <w:pPr>
        <w:widowControl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9</w:t>
      </w:r>
      <w:r w:rsidR="008B1961"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gramStart"/>
      <w:r w:rsidR="008B1961"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Постановление Главного государственного санитарного врача РФ от 29.12.2010 </w:t>
      </w:r>
      <w:r w:rsidR="008B1961"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lastRenderedPageBreak/>
        <w:t xml:space="preserve">N 189 "Об утверждении </w:t>
      </w:r>
      <w:proofErr w:type="spellStart"/>
      <w:r w:rsidR="008B1961"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СанПиН</w:t>
      </w:r>
      <w:proofErr w:type="spellEnd"/>
      <w:r w:rsidR="008B1961"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(вместе с "</w:t>
      </w:r>
      <w:proofErr w:type="spellStart"/>
      <w:r w:rsidR="008B1961"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СанПиН</w:t>
      </w:r>
      <w:proofErr w:type="spellEnd"/>
      <w:r w:rsidR="008B1961"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2.4.2.2821-10.</w:t>
      </w:r>
      <w:proofErr w:type="gramEnd"/>
      <w:r w:rsidR="008B1961"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 (ред. от 24.11.2015)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1961" w:rsidRPr="002A6244" w:rsidRDefault="009D539C" w:rsidP="00265D30">
      <w:pPr>
        <w:widowControl w:val="0"/>
        <w:ind w:firstLine="709"/>
        <w:jc w:val="both"/>
        <w:rPr>
          <w:rStyle w:val="docaccesstitle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>10</w:t>
      </w:r>
      <w:r w:rsidR="008B1961" w:rsidRPr="002A6244"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1961" w:rsidRPr="002A6244"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>Приказ Минобразования РФ от 05.03.2004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(ред. от 31.01.2012).</w:t>
      </w:r>
    </w:p>
    <w:p w:rsidR="008B1961" w:rsidRPr="002A6244" w:rsidRDefault="009D539C" w:rsidP="00265D3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Приказ Минобразования России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proofErr w:type="gramStart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"(</w:t>
      </w:r>
      <w:proofErr w:type="gramEnd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ред. от 01.02.2012).</w:t>
      </w:r>
    </w:p>
    <w:p w:rsidR="008B1961" w:rsidRPr="002A6244" w:rsidRDefault="009D539C" w:rsidP="00265D3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Приказ Минобразования РФ от 18 июля 2002 г. N 2783 "Об утверждении Концепции профильного обучения на старшей ступени общего образования"</w:t>
      </w:r>
    </w:p>
    <w:p w:rsidR="008B1961" w:rsidRPr="002A6244" w:rsidRDefault="009D539C" w:rsidP="00265D30">
      <w:pPr>
        <w:widowControl w:val="0"/>
        <w:ind w:firstLine="709"/>
        <w:jc w:val="both"/>
        <w:rPr>
          <w:rStyle w:val="docaccesstitle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>13</w:t>
      </w:r>
      <w:r w:rsidR="008B1961" w:rsidRPr="002A6244"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1961" w:rsidRPr="002A6244"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>Письмо Минобразования РФ от 20.04.2004 N 14-51-102/13 "О направлении Рекомендаций по организации профильного обучения на основе индивидуальных учебных планов обучающихся".</w:t>
      </w:r>
    </w:p>
    <w:p w:rsidR="008B1961" w:rsidRPr="002A6244" w:rsidRDefault="009D539C" w:rsidP="00265D30">
      <w:pPr>
        <w:pStyle w:val="11"/>
        <w:widowControl w:val="0"/>
        <w:tabs>
          <w:tab w:val="left" w:pos="851"/>
          <w:tab w:val="left" w:pos="993"/>
        </w:tabs>
        <w:spacing w:line="276" w:lineRule="auto"/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Письмо Департамента государственной политики в образовании Министерства образования и науки Российской Федерации от 07.07.2005 N 03-1263 "О примерных программах по учебным предметам федерального базисного учебного плана".</w:t>
      </w:r>
    </w:p>
    <w:p w:rsidR="008B1961" w:rsidRPr="002A6244" w:rsidRDefault="009D539C" w:rsidP="00265D30">
      <w:pPr>
        <w:widowControl w:val="0"/>
        <w:tabs>
          <w:tab w:val="left" w:pos="851"/>
        </w:tabs>
        <w:autoSpaceDE w:val="0"/>
        <w:autoSpaceDN w:val="0"/>
        <w:adjustRightInd w:val="0"/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Письмо Министерства образования и науки Российской Федерации от 04.03.2010 № 03-412 «О методических рекомендациях по вопросам организации </w:t>
      </w:r>
      <w:r w:rsidR="00286CF4">
        <w:rPr>
          <w:rFonts w:ascii="Times New Roman" w:hAnsi="Times New Roman"/>
          <w:color w:val="000000" w:themeColor="text1"/>
          <w:sz w:val="24"/>
          <w:szCs w:val="24"/>
        </w:rPr>
        <w:t>пред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профильного обучения».</w:t>
      </w:r>
    </w:p>
    <w:p w:rsidR="008B1961" w:rsidRPr="002A6244" w:rsidRDefault="009D539C" w:rsidP="00265D3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Письмо Министерства образования и науки РФ от 04.03.2010 №03-413 «О методических рекомендациях по организации элективных курсов».</w:t>
      </w:r>
    </w:p>
    <w:p w:rsidR="008B1961" w:rsidRPr="002A6244" w:rsidRDefault="009D539C" w:rsidP="00265D3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Письмо </w:t>
      </w:r>
      <w:proofErr w:type="spellStart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07.08.2015 N 08-1228 "О направлении рекомендаций" (вместе с "Методическими рекомендациями по вопросам введения федерального государственного образовательного стандарта основного общего образования").</w:t>
      </w:r>
    </w:p>
    <w:p w:rsidR="008B1961" w:rsidRPr="002A6244" w:rsidRDefault="00B86895" w:rsidP="00265D3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Письмо </w:t>
      </w:r>
      <w:proofErr w:type="spellStart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29.04.2014 N 08-548 "О федеральном перечне учебников"</w:t>
      </w:r>
    </w:p>
    <w:p w:rsidR="008B1961" w:rsidRPr="002A6244" w:rsidRDefault="00B86895" w:rsidP="00B86895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19.     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Письмо Министерства образования и науки РФ от 2 февраля 2015 г. N НТ-136/08 "О федеральном перечне учебников".</w:t>
      </w:r>
    </w:p>
    <w:p w:rsidR="008B1961" w:rsidRPr="002A6244" w:rsidRDefault="00B86895" w:rsidP="00265D30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Письмо </w:t>
      </w:r>
      <w:proofErr w:type="spellStart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14.12.2015 N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программ").</w:t>
      </w:r>
    </w:p>
    <w:p w:rsidR="008B1961" w:rsidRPr="002A6244" w:rsidRDefault="00B86895" w:rsidP="00265D30">
      <w:pPr>
        <w:widowControl w:val="0"/>
        <w:ind w:firstLine="709"/>
        <w:jc w:val="both"/>
        <w:rPr>
          <w:rStyle w:val="docaccesstitle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>21</w:t>
      </w:r>
      <w:r w:rsidR="008B1961" w:rsidRPr="002A6244"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1961" w:rsidRPr="002A6244"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 xml:space="preserve">Письмо </w:t>
      </w:r>
      <w:proofErr w:type="spellStart"/>
      <w:r w:rsidR="008B1961" w:rsidRPr="002A6244"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="008B1961" w:rsidRPr="002A6244"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t xml:space="preserve"> РФ от 24.11.2011 N МД-1552/03 "Об оснащении общеобразовательных учреждений учебным и учебно-лабораторным оборудованием" </w:t>
      </w:r>
      <w:r w:rsidR="008B1961" w:rsidRPr="002A6244">
        <w:rPr>
          <w:rStyle w:val="docaccesstitle"/>
          <w:rFonts w:ascii="Times New Roman" w:hAnsi="Times New Roman"/>
          <w:color w:val="000000" w:themeColor="text1"/>
          <w:sz w:val="24"/>
          <w:szCs w:val="24"/>
        </w:rPr>
        <w:lastRenderedPageBreak/>
        <w:t>(вместе с "Рекомендациями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обучающихся").</w:t>
      </w:r>
    </w:p>
    <w:p w:rsidR="008B1961" w:rsidRPr="002A6244" w:rsidRDefault="00B86895" w:rsidP="00265D30">
      <w:pPr>
        <w:pStyle w:val="ConsPlusNormal"/>
        <w:tabs>
          <w:tab w:val="left" w:pos="851"/>
        </w:tabs>
        <w:spacing w:line="276" w:lineRule="auto"/>
        <w:ind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Российской Федерации от 23 мая 2015 г. № 497 «О Федеральной целевой программе развития образования на 2016 – 2020 годы».</w:t>
      </w:r>
    </w:p>
    <w:p w:rsidR="008B1961" w:rsidRPr="002A6244" w:rsidRDefault="00B86895" w:rsidP="00265D30">
      <w:pPr>
        <w:pStyle w:val="ConsPlusNormal"/>
        <w:tabs>
          <w:tab w:val="left" w:pos="851"/>
        </w:tabs>
        <w:spacing w:line="276" w:lineRule="auto"/>
        <w:ind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9 января 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B1961" w:rsidRPr="002A6244" w:rsidRDefault="00B86895" w:rsidP="00265D30">
      <w:pPr>
        <w:pStyle w:val="ConsPlusNormal"/>
        <w:tabs>
          <w:tab w:val="left" w:pos="851"/>
        </w:tabs>
        <w:spacing w:line="276" w:lineRule="auto"/>
        <w:ind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Письмо </w:t>
      </w:r>
      <w:proofErr w:type="spellStart"/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N НТ-664/08, Общероссийского Профсоюза образования N 269 от 16.05.2016 "Рекомендации по сокращению и устранению избыточной отчетности учителей"</w:t>
      </w:r>
    </w:p>
    <w:p w:rsidR="008B1961" w:rsidRPr="002A6244" w:rsidRDefault="00B86895" w:rsidP="00265D30">
      <w:pPr>
        <w:pStyle w:val="ConsPlusNormal"/>
        <w:tabs>
          <w:tab w:val="left" w:pos="851"/>
        </w:tabs>
        <w:spacing w:line="276" w:lineRule="auto"/>
        <w:ind w:firstLine="6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1961" w:rsidRPr="002A6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Инструктивно-методическое письмо «О формировании учебных планов образовательных организаций Республики Северная Осетия-Алания, реализующих основные общеоб</w:t>
      </w:r>
      <w:r w:rsidR="003F7BE9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разовательные программы, на 2017/18</w:t>
      </w:r>
      <w:r w:rsidR="008B1961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год».</w:t>
      </w:r>
    </w:p>
    <w:p w:rsidR="008B1961" w:rsidRPr="002A6244" w:rsidRDefault="00265D30" w:rsidP="00265D3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B86895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Pr="002A62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8B1961" w:rsidRPr="002A62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исьмо Министерства спорта, туризма и молодежной политики Российской Федерации от 13 сентября 2010 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8B1961" w:rsidRPr="002A6244" w:rsidRDefault="00B86895" w:rsidP="00265D3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27</w:t>
      </w:r>
      <w:r w:rsidR="00265D30" w:rsidRPr="002A62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   П</w:t>
      </w:r>
      <w:r w:rsidR="008B1961" w:rsidRPr="002A6244">
        <w:rPr>
          <w:rFonts w:ascii="Times New Roman" w:hAnsi="Times New Roman"/>
          <w:color w:val="000000" w:themeColor="text1"/>
          <w:sz w:val="24"/>
          <w:szCs w:val="24"/>
        </w:rPr>
        <w:t>риказ Министерства образования и науки РФ от 4 октября 2010 г. №986 «Об утверждении федеральных требований  к образовательным учреждениям в части минимальной оснащенности учебного процесса и оборудования учебных помещений»;</w:t>
      </w:r>
    </w:p>
    <w:p w:rsidR="006E32F8" w:rsidRPr="00F24BD4" w:rsidRDefault="00B86895" w:rsidP="00265D3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28</w:t>
      </w:r>
      <w:r w:rsidR="007F23B8" w:rsidRPr="002A62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 П</w:t>
      </w:r>
      <w:r w:rsidR="008B1961" w:rsidRPr="002A62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исьмо Министерства образования и науки Российской Федерации от 8 октября 2010 г. № ИК-1494/19 «О введении третьего часа физической культуры»</w:t>
      </w:r>
      <w:r w:rsidR="00940C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5D6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третий час  - игровое учебное занятие по  спортивно-оздоровительному направлению «Шахматное образование» в рамках реализации ФГОС в начальной школе. Первый этап</w:t>
      </w:r>
      <w:r w:rsidR="00940C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проекта </w:t>
      </w:r>
      <w:r w:rsidR="005D6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2018-</w:t>
      </w:r>
      <w:r w:rsidR="00940C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 учебный год,</w:t>
      </w:r>
      <w:r w:rsidR="005D6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организация уче</w:t>
      </w:r>
      <w:r w:rsidR="00940C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бных занятий по шахматам в 1 кла</w:t>
      </w:r>
      <w:r w:rsidR="005D6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ссе на основе примерной программы внеурочной деятельности </w:t>
      </w:r>
      <w:r w:rsidR="00940C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940C19" w:rsidRPr="006E32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Шахматное образование в общеобразовательных организациях Республики Северная Осетия </w:t>
      </w:r>
      <w:proofErr w:type="gramStart"/>
      <w:r w:rsidR="00940C19" w:rsidRPr="006E32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–А</w:t>
      </w:r>
      <w:proofErr w:type="gramEnd"/>
      <w:r w:rsidR="00940C19" w:rsidRPr="006E32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лания</w:t>
      </w:r>
      <w:r w:rsidR="00940C19" w:rsidRPr="00F24B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F24BD4" w:rsidRPr="00F24B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второй этап – 2019-2020 учебный год в 1 и во 2 классах</w:t>
      </w:r>
      <w:r w:rsidR="00940C19" w:rsidRPr="00F24B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C35AD" w:rsidRPr="002A6244" w:rsidRDefault="006E32F8" w:rsidP="00265D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29.</w:t>
      </w:r>
      <w:r w:rsidR="006C35AD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6C35AD" w:rsidRPr="002A6244">
        <w:rPr>
          <w:rFonts w:ascii="Times New Roman" w:hAnsi="Times New Roman"/>
          <w:bCs/>
          <w:color w:val="000000" w:themeColor="text1"/>
          <w:sz w:val="24"/>
          <w:szCs w:val="24"/>
        </w:rPr>
        <w:t>исьмо Министерства образования и науки РФ от 24 октября 2011 года №МД-1427/03</w:t>
      </w:r>
      <w:r w:rsidR="006C35AD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6C35AD" w:rsidRPr="002A6244">
        <w:rPr>
          <w:rFonts w:ascii="Times New Roman" w:hAnsi="Times New Roman"/>
          <w:bCs/>
          <w:color w:val="000000" w:themeColor="text1"/>
          <w:sz w:val="24"/>
          <w:szCs w:val="24"/>
        </w:rPr>
        <w:t>Об обеспечении преподавания комплексного учебного курса ОРКС;</w:t>
      </w:r>
    </w:p>
    <w:p w:rsidR="007F23B8" w:rsidRPr="002A6244" w:rsidRDefault="00265D30" w:rsidP="007F23B8">
      <w:pPr>
        <w:pStyle w:val="ConsPlusTitle"/>
        <w:widowControl/>
        <w:tabs>
          <w:tab w:val="left" w:pos="1134"/>
        </w:tabs>
        <w:autoSpaceDN/>
        <w:adjustRightInd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A62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</w:t>
      </w:r>
      <w:r w:rsidR="006E32F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30</w:t>
      </w:r>
      <w:r w:rsidRPr="002A62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35AD" w:rsidRPr="002A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="006C35AD" w:rsidRPr="002A62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исьмо Министерства образования Российской Федерации от 26 июня 2012 г. №03-ПГ-МОН-10430 «Об изучении предмета Технология»</w:t>
      </w:r>
      <w:r w:rsidR="007F23B8" w:rsidRPr="002A624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7F23B8" w:rsidRPr="002A6244" w:rsidRDefault="006E32F8" w:rsidP="007F23B8">
      <w:pPr>
        <w:pStyle w:val="a4"/>
        <w:tabs>
          <w:tab w:val="left" w:pos="1134"/>
        </w:tabs>
        <w:suppressAutoHyphens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31. </w:t>
      </w:r>
      <w:r w:rsidR="007F23B8" w:rsidRPr="002A6244">
        <w:rPr>
          <w:color w:val="000000" w:themeColor="text1"/>
        </w:rPr>
        <w:t>План действий по модернизации общего образования, направленных на реализацию национальной образовательной инициативы «Наша новая школа», на 2011-2015 годы, утвержденный Распоряжением Правительства Республики Северная Осетия-Алания от 4 октября 2011 года № 294-р;</w:t>
      </w:r>
    </w:p>
    <w:p w:rsidR="007F23B8" w:rsidRPr="002A6244" w:rsidRDefault="006E32F8" w:rsidP="007F23B8">
      <w:pPr>
        <w:pStyle w:val="a4"/>
        <w:tabs>
          <w:tab w:val="left" w:pos="1134"/>
        </w:tabs>
        <w:suppressAutoHyphens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32</w:t>
      </w:r>
      <w:r w:rsidR="007F23B8" w:rsidRPr="002A6244">
        <w:rPr>
          <w:color w:val="000000" w:themeColor="text1"/>
        </w:rPr>
        <w:t xml:space="preserve">. </w:t>
      </w:r>
      <w:r w:rsidR="00B86895">
        <w:rPr>
          <w:color w:val="000000" w:themeColor="text1"/>
        </w:rPr>
        <w:t xml:space="preserve"> </w:t>
      </w:r>
      <w:r w:rsidR="007F23B8" w:rsidRPr="002A6244">
        <w:rPr>
          <w:color w:val="000000" w:themeColor="text1"/>
        </w:rPr>
        <w:t>Республиканская программа модернизации системы общего образования в Республике Северная Осетия-Алания «Современная школа» на 2011-2015 годы, утвержденная постановлением Правительства Республики Северная Осетия-Алания от 14 июня 2011 года №161-а;</w:t>
      </w:r>
    </w:p>
    <w:p w:rsidR="007F23B8" w:rsidRPr="002A6244" w:rsidRDefault="006E32F8" w:rsidP="007F23B8">
      <w:pPr>
        <w:pStyle w:val="a4"/>
        <w:tabs>
          <w:tab w:val="left" w:pos="1134"/>
        </w:tabs>
        <w:suppressAutoHyphens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33</w:t>
      </w:r>
      <w:r w:rsidR="00B86895">
        <w:rPr>
          <w:color w:val="000000" w:themeColor="text1"/>
        </w:rPr>
        <w:t xml:space="preserve">.   </w:t>
      </w:r>
      <w:r w:rsidR="007F23B8" w:rsidRPr="002A6244">
        <w:rPr>
          <w:color w:val="000000" w:themeColor="text1"/>
        </w:rPr>
        <w:t xml:space="preserve"> Приказ Министерства образования и науки Республики Северная Осетия-Алания от 14.12.2010 № 760 «Об организации работы по введению в действие федерального государственного образовательного стандарта начального общего образования в Республике Северная Осетия–Алания»; </w:t>
      </w:r>
    </w:p>
    <w:p w:rsidR="007F23B8" w:rsidRPr="002A6244" w:rsidRDefault="006E32F8" w:rsidP="007F23B8">
      <w:pPr>
        <w:pStyle w:val="a4"/>
        <w:tabs>
          <w:tab w:val="left" w:pos="1134"/>
        </w:tabs>
        <w:suppressAutoHyphens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34. </w:t>
      </w:r>
      <w:r w:rsidR="00BB3060">
        <w:rPr>
          <w:color w:val="000000" w:themeColor="text1"/>
        </w:rPr>
        <w:t xml:space="preserve"> </w:t>
      </w:r>
      <w:r>
        <w:rPr>
          <w:color w:val="000000" w:themeColor="text1"/>
        </w:rPr>
        <w:t>Р</w:t>
      </w:r>
      <w:r w:rsidR="007F23B8" w:rsidRPr="002A6244">
        <w:rPr>
          <w:color w:val="000000" w:themeColor="text1"/>
        </w:rPr>
        <w:t xml:space="preserve">ешение Ученого </w:t>
      </w:r>
      <w:proofErr w:type="gramStart"/>
      <w:r w:rsidR="007F23B8" w:rsidRPr="002A6244">
        <w:rPr>
          <w:color w:val="000000" w:themeColor="text1"/>
        </w:rPr>
        <w:t>совета Северо-Осетинского республиканского института повышения квалификации работников образования</w:t>
      </w:r>
      <w:proofErr w:type="gramEnd"/>
      <w:r w:rsidR="007F23B8" w:rsidRPr="002A6244">
        <w:rPr>
          <w:color w:val="000000" w:themeColor="text1"/>
        </w:rPr>
        <w:t xml:space="preserve"> от 20.01.2011 протокол №1 «Об инновационной деятельности школы как мощном стимуле внедрения стандартов второго поколения»;</w:t>
      </w:r>
    </w:p>
    <w:p w:rsidR="007F23B8" w:rsidRPr="002A6244" w:rsidRDefault="00B86895" w:rsidP="007F23B8">
      <w:pPr>
        <w:pStyle w:val="a4"/>
        <w:tabs>
          <w:tab w:val="left" w:pos="1134"/>
        </w:tabs>
        <w:suppressAutoHyphens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E32F8">
        <w:rPr>
          <w:color w:val="000000" w:themeColor="text1"/>
        </w:rPr>
        <w:t xml:space="preserve">  35.  Р</w:t>
      </w:r>
      <w:r w:rsidR="007F23B8" w:rsidRPr="002A6244">
        <w:rPr>
          <w:color w:val="000000" w:themeColor="text1"/>
        </w:rPr>
        <w:t>ешение Коллегии Министерства образования и науки Республики Северная Осетия-Алания №4 от 7апреля 2011г. «О деятельности органов, осуществляющих управление в сфере образования в Республике Северная Осетия-Алания и общеобразовательных учреждений по обеспечению перехода на новый федеральный государственный образовательный стандарт начального общего образования»;</w:t>
      </w:r>
    </w:p>
    <w:p w:rsidR="007F23B8" w:rsidRPr="002A6244" w:rsidRDefault="00F24BD4" w:rsidP="007F23B8">
      <w:pPr>
        <w:pStyle w:val="a4"/>
        <w:tabs>
          <w:tab w:val="left" w:pos="1134"/>
        </w:tabs>
        <w:suppressAutoHyphens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6E32F8">
        <w:rPr>
          <w:color w:val="000000" w:themeColor="text1"/>
        </w:rPr>
        <w:t>36.</w:t>
      </w:r>
      <w:r>
        <w:rPr>
          <w:color w:val="000000" w:themeColor="text1"/>
        </w:rPr>
        <w:t xml:space="preserve">  П</w:t>
      </w:r>
      <w:r w:rsidR="007F23B8" w:rsidRPr="002A6244">
        <w:rPr>
          <w:color w:val="000000" w:themeColor="text1"/>
        </w:rPr>
        <w:t>исьмо Министерства образования и науки Республики Северная Осетия-Алания о рекомендациях по конструированию учебного плана и плана внеурочной деятельности от 11 .07.2011 г. № 620;</w:t>
      </w:r>
    </w:p>
    <w:p w:rsidR="00C10EE8" w:rsidRPr="002A6244" w:rsidRDefault="00F24BD4" w:rsidP="003E5DD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37.  П</w:t>
      </w:r>
      <w:r w:rsidR="007F23B8" w:rsidRPr="002A6244">
        <w:rPr>
          <w:rFonts w:ascii="Times New Roman" w:hAnsi="Times New Roman"/>
          <w:color w:val="000000" w:themeColor="text1"/>
          <w:sz w:val="24"/>
          <w:szCs w:val="24"/>
        </w:rPr>
        <w:t>исьмо Министерства образования и науки Республики Северная Осетия-Алания «Об организации образовательного процесса в общеобразовательных учреждениях республики, реализующих федеральный государственный стандарт начального общего образования» от 20.12. 2011 г. № 2214</w:t>
      </w:r>
      <w:r w:rsidR="00892EAC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24AA2" w:rsidRPr="002A6244" w:rsidRDefault="00A15104" w:rsidP="00A15104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gramStart"/>
      <w:r w:rsidR="00424AA2" w:rsidRPr="002A6244">
        <w:rPr>
          <w:rFonts w:ascii="Times New Roman" w:hAnsi="Times New Roman"/>
          <w:color w:val="000000" w:themeColor="text1"/>
          <w:sz w:val="24"/>
          <w:szCs w:val="24"/>
        </w:rPr>
        <w:t>Изучение учебных предметов федерального компонента организуется с использованием учебников, входящих в Федеральный</w:t>
      </w:r>
      <w:r w:rsidR="00424AA2" w:rsidRPr="002A62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МКОУ СОШ №2 с. </w:t>
      </w:r>
      <w:proofErr w:type="spellStart"/>
      <w:r w:rsidR="00424AA2" w:rsidRPr="002A6244">
        <w:rPr>
          <w:rFonts w:ascii="Times New Roman" w:hAnsi="Times New Roman"/>
          <w:bCs/>
          <w:color w:val="000000" w:themeColor="text1"/>
          <w:sz w:val="24"/>
          <w:szCs w:val="24"/>
        </w:rPr>
        <w:t>Дур-Дур</w:t>
      </w:r>
      <w:proofErr w:type="spellEnd"/>
      <w:r w:rsidR="00424AA2" w:rsidRPr="002A62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CD197C" w:rsidRPr="002A6244">
        <w:rPr>
          <w:rFonts w:ascii="Times New Roman" w:hAnsi="Times New Roman"/>
          <w:color w:val="000000" w:themeColor="text1"/>
          <w:sz w:val="24"/>
          <w:szCs w:val="24"/>
        </w:rPr>
        <w:t>реализующей</w:t>
      </w:r>
      <w:r w:rsidR="00424AA2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образовательные програ</w:t>
      </w:r>
      <w:r w:rsidR="00CD197C" w:rsidRPr="002A6244">
        <w:rPr>
          <w:rFonts w:ascii="Times New Roman" w:hAnsi="Times New Roman"/>
          <w:color w:val="000000" w:themeColor="text1"/>
          <w:sz w:val="24"/>
          <w:szCs w:val="24"/>
        </w:rPr>
        <w:t>ммы общего образования и имеющей  государственную аккредитацию</w:t>
      </w:r>
      <w:r w:rsidR="00424AA2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на 201</w:t>
      </w:r>
      <w:r w:rsidR="00F24BD4">
        <w:rPr>
          <w:rFonts w:ascii="Times New Roman" w:hAnsi="Times New Roman"/>
          <w:color w:val="000000" w:themeColor="text1"/>
          <w:sz w:val="24"/>
          <w:szCs w:val="24"/>
        </w:rPr>
        <w:t>9/20</w:t>
      </w:r>
      <w:r w:rsidR="00CD197C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</w:t>
      </w:r>
      <w:r w:rsidR="00424AA2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, утвержденных приказом Министерства образования и науки Российской Федерации  </w:t>
      </w:r>
      <w:r w:rsidR="00424AA2" w:rsidRPr="002A6244">
        <w:rPr>
          <w:rFonts w:ascii="Times New Roman" w:hAnsi="Times New Roman"/>
          <w:bCs/>
          <w:color w:val="000000" w:themeColor="text1"/>
          <w:sz w:val="24"/>
          <w:szCs w:val="24"/>
        </w:rPr>
        <w:t>от 19 декабря 2012</w:t>
      </w:r>
      <w:r w:rsidR="00892EAC" w:rsidRPr="002A62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24AA2" w:rsidRPr="002A6244">
        <w:rPr>
          <w:rFonts w:ascii="Times New Roman" w:hAnsi="Times New Roman"/>
          <w:bCs/>
          <w:color w:val="000000" w:themeColor="text1"/>
          <w:sz w:val="24"/>
          <w:szCs w:val="24"/>
        </w:rPr>
        <w:t>г</w:t>
      </w:r>
      <w:proofErr w:type="gramEnd"/>
      <w:r w:rsidR="00424AA2" w:rsidRPr="002A6244">
        <w:rPr>
          <w:rFonts w:ascii="Times New Roman" w:hAnsi="Times New Roman"/>
          <w:bCs/>
          <w:color w:val="000000" w:themeColor="text1"/>
          <w:sz w:val="24"/>
          <w:szCs w:val="24"/>
        </w:rPr>
        <w:t>. N 1067.</w:t>
      </w:r>
    </w:p>
    <w:p w:rsidR="00424AA2" w:rsidRPr="002A6244" w:rsidRDefault="00424AA2" w:rsidP="00424A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В учебном плане определено количество</w:t>
      </w:r>
      <w:r w:rsidR="00CD197C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учебных часов на изучение учебных предметов федерального компонента, регионального (национально-регионального) компонента и компонента образовательного учреждения.</w:t>
      </w:r>
    </w:p>
    <w:p w:rsidR="00BB3060" w:rsidRPr="00BB3060" w:rsidRDefault="00ED1365" w:rsidP="00BB3060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У</w:t>
      </w:r>
      <w:r w:rsidR="002D7498" w:rsidRPr="00BB3060">
        <w:rPr>
          <w:rFonts w:ascii="Times New Roman" w:hAnsi="Times New Roman"/>
          <w:color w:val="000000" w:themeColor="text1"/>
          <w:sz w:val="24"/>
          <w:szCs w:val="24"/>
        </w:rPr>
        <w:t>чеб</w:t>
      </w:r>
      <w:r w:rsidR="00782C0A" w:rsidRPr="00BB3060">
        <w:rPr>
          <w:rFonts w:ascii="Times New Roman" w:hAnsi="Times New Roman"/>
          <w:color w:val="000000" w:themeColor="text1"/>
          <w:sz w:val="24"/>
          <w:szCs w:val="24"/>
        </w:rPr>
        <w:t xml:space="preserve">ный </w:t>
      </w:r>
      <w:r w:rsidR="002D7498" w:rsidRPr="00BB3060">
        <w:rPr>
          <w:rFonts w:ascii="Times New Roman" w:hAnsi="Times New Roman"/>
          <w:color w:val="000000" w:themeColor="text1"/>
          <w:sz w:val="24"/>
          <w:szCs w:val="24"/>
        </w:rPr>
        <w:t xml:space="preserve"> план  является важнейшим нормативным документом по введению федеральных государственных образовательных стандартов общего образования 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</w:t>
      </w:r>
      <w:r w:rsidR="007529CA" w:rsidRPr="00BB3060">
        <w:rPr>
          <w:rFonts w:ascii="Times New Roman" w:hAnsi="Times New Roman"/>
          <w:color w:val="000000" w:themeColor="text1"/>
          <w:sz w:val="24"/>
          <w:szCs w:val="24"/>
        </w:rPr>
        <w:t xml:space="preserve">ержания образования по классам, </w:t>
      </w:r>
      <w:r w:rsidR="002D7498" w:rsidRPr="00BB3060">
        <w:rPr>
          <w:rFonts w:ascii="Times New Roman" w:hAnsi="Times New Roman"/>
          <w:color w:val="000000" w:themeColor="text1"/>
          <w:sz w:val="24"/>
          <w:szCs w:val="24"/>
        </w:rPr>
        <w:t>учебным предметам.</w:t>
      </w:r>
      <w:r w:rsidR="00BB30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B306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B3060" w:rsidRPr="00BB3060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</w:t>
      </w:r>
      <w:r w:rsidR="00BB3060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</w:t>
      </w:r>
      <w:r w:rsidR="004C477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2019/2020</w:t>
      </w:r>
      <w:r w:rsidR="00BB3060" w:rsidRPr="00BB306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="00BB3060" w:rsidRPr="00BB3060">
        <w:rPr>
          <w:rFonts w:ascii="Times New Roman" w:hAnsi="Times New Roman"/>
          <w:sz w:val="24"/>
          <w:szCs w:val="24"/>
        </w:rPr>
        <w:t>СанПиН</w:t>
      </w:r>
      <w:proofErr w:type="spellEnd"/>
      <w:r w:rsidR="00BB3060" w:rsidRPr="00BB3060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</w:t>
      </w:r>
      <w:proofErr w:type="spellStart"/>
      <w:r w:rsidR="00BB3060" w:rsidRPr="00BB3060">
        <w:rPr>
          <w:rFonts w:ascii="Times New Roman" w:hAnsi="Times New Roman"/>
          <w:sz w:val="24"/>
          <w:szCs w:val="24"/>
        </w:rPr>
        <w:t>СанПиН</w:t>
      </w:r>
      <w:proofErr w:type="spellEnd"/>
      <w:r w:rsidR="00BB3060" w:rsidRPr="00BB3060">
        <w:rPr>
          <w:rFonts w:ascii="Times New Roman" w:hAnsi="Times New Roman"/>
          <w:sz w:val="24"/>
          <w:szCs w:val="24"/>
        </w:rPr>
        <w:t xml:space="preserve"> 2.4.2.2821-10 и предусматривает:</w:t>
      </w:r>
      <w:proofErr w:type="gramEnd"/>
    </w:p>
    <w:p w:rsidR="00BB3060" w:rsidRPr="00BB3060" w:rsidRDefault="00BB3060" w:rsidP="00BB306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BB3060">
        <w:rPr>
          <w:rFonts w:ascii="Times New Roman" w:hAnsi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Pr="00BB3060">
        <w:rPr>
          <w:rFonts w:ascii="Times New Roman" w:hAnsi="Times New Roman"/>
          <w:sz w:val="24"/>
          <w:szCs w:val="24"/>
          <w:lang w:val="en-US"/>
        </w:rPr>
        <w:t>I</w:t>
      </w:r>
      <w:r w:rsidRPr="00BB3060">
        <w:rPr>
          <w:rFonts w:ascii="Times New Roman" w:hAnsi="Times New Roman"/>
          <w:sz w:val="24"/>
          <w:szCs w:val="24"/>
        </w:rPr>
        <w:t>-</w:t>
      </w:r>
      <w:r w:rsidRPr="00BB3060">
        <w:rPr>
          <w:rFonts w:ascii="Times New Roman" w:hAnsi="Times New Roman"/>
          <w:sz w:val="24"/>
          <w:szCs w:val="24"/>
          <w:lang w:val="en-US"/>
        </w:rPr>
        <w:t>IV</w:t>
      </w:r>
      <w:r w:rsidRPr="00BB3060">
        <w:rPr>
          <w:rFonts w:ascii="Times New Roman" w:hAnsi="Times New Roman"/>
          <w:sz w:val="24"/>
          <w:szCs w:val="24"/>
        </w:rPr>
        <w:t xml:space="preserve"> классов;</w:t>
      </w:r>
    </w:p>
    <w:p w:rsidR="00BB3060" w:rsidRPr="00BB3060" w:rsidRDefault="00BB3060" w:rsidP="00BB306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BB3060">
        <w:rPr>
          <w:rFonts w:ascii="Times New Roman" w:hAnsi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 w:rsidRPr="00BB3060">
        <w:rPr>
          <w:rFonts w:ascii="Times New Roman" w:hAnsi="Times New Roman"/>
          <w:sz w:val="24"/>
          <w:szCs w:val="24"/>
          <w:lang w:val="en-US"/>
        </w:rPr>
        <w:t>V</w:t>
      </w:r>
      <w:r w:rsidRPr="00BB3060">
        <w:rPr>
          <w:rFonts w:ascii="Times New Roman" w:hAnsi="Times New Roman"/>
          <w:sz w:val="24"/>
          <w:szCs w:val="24"/>
        </w:rPr>
        <w:t>-</w:t>
      </w:r>
      <w:r w:rsidRPr="00BB3060">
        <w:rPr>
          <w:rFonts w:ascii="Times New Roman" w:hAnsi="Times New Roman"/>
          <w:sz w:val="24"/>
          <w:szCs w:val="24"/>
          <w:lang w:val="en-US"/>
        </w:rPr>
        <w:t>IX</w:t>
      </w:r>
      <w:r w:rsidRPr="00BB3060">
        <w:rPr>
          <w:rFonts w:ascii="Times New Roman" w:hAnsi="Times New Roman"/>
          <w:sz w:val="24"/>
          <w:szCs w:val="24"/>
        </w:rPr>
        <w:t xml:space="preserve"> классов;</w:t>
      </w:r>
    </w:p>
    <w:p w:rsidR="00BB3060" w:rsidRPr="00BB3060" w:rsidRDefault="00BB3060" w:rsidP="00BB3060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BB3060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BB3060">
        <w:rPr>
          <w:rFonts w:ascii="Times New Roman" w:hAnsi="Times New Roman"/>
          <w:sz w:val="24"/>
          <w:szCs w:val="24"/>
          <w:lang w:val="en-US"/>
        </w:rPr>
        <w:t>X</w:t>
      </w:r>
      <w:r w:rsidRPr="00BB3060">
        <w:rPr>
          <w:rFonts w:ascii="Times New Roman" w:hAnsi="Times New Roman"/>
          <w:sz w:val="24"/>
          <w:szCs w:val="24"/>
        </w:rPr>
        <w:t>-</w:t>
      </w:r>
      <w:r w:rsidRPr="00BB3060">
        <w:rPr>
          <w:rFonts w:ascii="Times New Roman" w:hAnsi="Times New Roman"/>
          <w:sz w:val="24"/>
          <w:szCs w:val="24"/>
          <w:lang w:val="en-US"/>
        </w:rPr>
        <w:t>XI</w:t>
      </w:r>
      <w:r w:rsidRPr="00BB3060">
        <w:rPr>
          <w:rFonts w:ascii="Times New Roman" w:hAnsi="Times New Roman"/>
          <w:sz w:val="24"/>
          <w:szCs w:val="24"/>
        </w:rPr>
        <w:t>(</w:t>
      </w:r>
      <w:r w:rsidRPr="00BB3060">
        <w:rPr>
          <w:rFonts w:ascii="Times New Roman" w:hAnsi="Times New Roman"/>
          <w:sz w:val="24"/>
          <w:szCs w:val="24"/>
          <w:lang w:val="en-US"/>
        </w:rPr>
        <w:t>XII</w:t>
      </w:r>
      <w:r w:rsidRPr="00BB3060">
        <w:rPr>
          <w:rFonts w:ascii="Times New Roman" w:hAnsi="Times New Roman"/>
          <w:sz w:val="24"/>
          <w:szCs w:val="24"/>
        </w:rPr>
        <w:t>) классов.</w:t>
      </w:r>
    </w:p>
    <w:p w:rsidR="0061694F" w:rsidRDefault="00844AE8" w:rsidP="0061694F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в образовательной о</w:t>
      </w:r>
      <w:r w:rsidR="004C4772">
        <w:rPr>
          <w:rFonts w:ascii="Times New Roman" w:hAnsi="Times New Roman"/>
          <w:sz w:val="24"/>
          <w:szCs w:val="24"/>
        </w:rPr>
        <w:t>рганизации начинается 05.09.2019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635AC4" w:rsidRPr="0061694F" w:rsidRDefault="0061694F" w:rsidP="0061694F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5AC4" w:rsidRPr="006169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="00CD197C" w:rsidRPr="006169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стано</w:t>
      </w:r>
      <w:r w:rsidR="00FC4951" w:rsidRPr="006169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влена</w:t>
      </w:r>
      <w:r w:rsidR="00635AC4" w:rsidRPr="0061694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следующая продолжительность учебного года:</w:t>
      </w:r>
    </w:p>
    <w:p w:rsidR="00635AC4" w:rsidRPr="002A6244" w:rsidRDefault="00635AC4" w:rsidP="00635AC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класс –  33 учебные недели;</w:t>
      </w:r>
    </w:p>
    <w:p w:rsidR="00635AC4" w:rsidRPr="002A6244" w:rsidRDefault="00635AC4" w:rsidP="00635AC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2-4 класс – не менее 34 учебных недель;</w:t>
      </w:r>
    </w:p>
    <w:p w:rsidR="00635AC4" w:rsidRPr="002A6244" w:rsidRDefault="00635AC4" w:rsidP="00635AC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5-9 классы – не менее 34 учебных недель (без учета летнего экзаменационного периода);</w:t>
      </w:r>
    </w:p>
    <w:p w:rsidR="00635AC4" w:rsidRPr="002A6244" w:rsidRDefault="00635AC4" w:rsidP="00635AC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10-11 классы – не менее 34 учебных недель (без учета летнего экзаменационного периода).</w:t>
      </w:r>
    </w:p>
    <w:p w:rsidR="00844AE8" w:rsidRPr="0061694F" w:rsidRDefault="0061694F" w:rsidP="0061694F">
      <w:pPr>
        <w:tabs>
          <w:tab w:val="left" w:pos="993"/>
          <w:tab w:val="left" w:pos="1134"/>
        </w:tabs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</w:t>
      </w:r>
      <w:r w:rsidR="00B27E9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В 1 классе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продолж</w:t>
      </w:r>
      <w:r w:rsidR="00FC4951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ительно</w:t>
      </w:r>
      <w:r w:rsidR="00B27E9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сть учебной недели 5  дней, со 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-11 классы – 6 дней.</w:t>
      </w:r>
      <w:r w:rsidR="00FC4951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Количество часов, отведенных на освоение </w:t>
      </w:r>
      <w:proofErr w:type="gramStart"/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учебного п</w:t>
      </w:r>
      <w:r w:rsidR="00760F4D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лана школы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состоящего из инвариантной</w:t>
      </w:r>
      <w:r w:rsidR="00FC4951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вариативной частей, не   превышает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величину недельной нагрузки в течение учебной недели.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C65F0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Продолжительность урока – 40</w:t>
      </w:r>
      <w:r w:rsidR="00782C0A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минут.</w:t>
      </w:r>
      <w:r w:rsidR="00844AE8" w:rsidRPr="00844AE8">
        <w:rPr>
          <w:rFonts w:ascii="Times New Roman" w:hAnsi="Times New Roman"/>
          <w:sz w:val="24"/>
          <w:szCs w:val="24"/>
        </w:rPr>
        <w:t xml:space="preserve"> </w:t>
      </w:r>
      <w:r w:rsidR="00844AE8" w:rsidRPr="00F15D3C">
        <w:rPr>
          <w:rFonts w:ascii="Times New Roman" w:hAnsi="Times New Roman"/>
          <w:sz w:val="24"/>
          <w:szCs w:val="24"/>
        </w:rPr>
        <w:t>Образовательн</w:t>
      </w:r>
      <w:r w:rsidR="00844AE8">
        <w:rPr>
          <w:rFonts w:ascii="Times New Roman" w:hAnsi="Times New Roman"/>
          <w:sz w:val="24"/>
          <w:szCs w:val="24"/>
        </w:rPr>
        <w:t xml:space="preserve">ую недельную нагрузку </w:t>
      </w:r>
      <w:r w:rsidR="00844AE8" w:rsidRPr="00F15D3C">
        <w:rPr>
          <w:rFonts w:ascii="Times New Roman" w:hAnsi="Times New Roman"/>
          <w:sz w:val="24"/>
          <w:szCs w:val="24"/>
        </w:rPr>
        <w:t xml:space="preserve"> равномерно р</w:t>
      </w:r>
      <w:r w:rsidR="00844AE8">
        <w:rPr>
          <w:rFonts w:ascii="Times New Roman" w:hAnsi="Times New Roman"/>
          <w:sz w:val="24"/>
          <w:szCs w:val="24"/>
        </w:rPr>
        <w:t>аспределили</w:t>
      </w:r>
      <w:r w:rsidR="00844AE8" w:rsidRPr="00F15D3C">
        <w:rPr>
          <w:rFonts w:ascii="Times New Roman" w:hAnsi="Times New Roman"/>
          <w:sz w:val="24"/>
          <w:szCs w:val="24"/>
        </w:rPr>
        <w:t xml:space="preserve"> в течение учебной недели, при этом объем максимальной допустимо</w:t>
      </w:r>
      <w:r w:rsidR="00844AE8">
        <w:rPr>
          <w:rFonts w:ascii="Times New Roman" w:hAnsi="Times New Roman"/>
          <w:sz w:val="24"/>
          <w:szCs w:val="24"/>
        </w:rPr>
        <w:t>й нагрузки в течение дня составляет</w:t>
      </w:r>
      <w:r w:rsidR="00844AE8" w:rsidRPr="00F15D3C">
        <w:rPr>
          <w:rFonts w:ascii="Times New Roman" w:hAnsi="Times New Roman"/>
          <w:sz w:val="24"/>
          <w:szCs w:val="24"/>
        </w:rPr>
        <w:t>:</w:t>
      </w:r>
    </w:p>
    <w:p w:rsidR="00844AE8" w:rsidRPr="00F15D3C" w:rsidRDefault="0061694F" w:rsidP="00844AE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44AE8" w:rsidRPr="00F15D3C">
        <w:rPr>
          <w:rFonts w:ascii="Times New Roman" w:hAnsi="Times New Roman"/>
          <w:sz w:val="24"/>
          <w:szCs w:val="24"/>
        </w:rPr>
        <w:t>для обучающихся 1-х классов - не должен превышать 4 уроков и 1 день в неделю – не более 5 уроков, за счет урока физической культуры;</w:t>
      </w:r>
    </w:p>
    <w:p w:rsidR="00844AE8" w:rsidRPr="00F15D3C" w:rsidRDefault="0061694F" w:rsidP="00844AE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44AE8" w:rsidRPr="00F15D3C">
        <w:rPr>
          <w:rFonts w:ascii="Times New Roman" w:hAnsi="Times New Roman"/>
          <w:sz w:val="24"/>
          <w:szCs w:val="24"/>
        </w:rPr>
        <w:t>для обучающихся 2-4 классов – не более 5 уроков</w:t>
      </w:r>
      <w:r w:rsidR="003F7BE9">
        <w:rPr>
          <w:rFonts w:ascii="Times New Roman" w:hAnsi="Times New Roman"/>
          <w:sz w:val="24"/>
          <w:szCs w:val="24"/>
        </w:rPr>
        <w:t xml:space="preserve"> </w:t>
      </w:r>
      <w:r w:rsidR="00844AE8" w:rsidRPr="00F15D3C">
        <w:rPr>
          <w:rFonts w:ascii="Times New Roman" w:hAnsi="Times New Roman"/>
          <w:sz w:val="24"/>
          <w:szCs w:val="24"/>
        </w:rPr>
        <w:t xml:space="preserve"> за счет урока физической культуры при 6-ти дневной учебной неделе;</w:t>
      </w:r>
    </w:p>
    <w:p w:rsidR="00844AE8" w:rsidRPr="00F15D3C" w:rsidRDefault="0061694F" w:rsidP="00844AE8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16BAE">
        <w:rPr>
          <w:rFonts w:ascii="Times New Roman" w:hAnsi="Times New Roman"/>
          <w:sz w:val="24"/>
          <w:szCs w:val="24"/>
        </w:rPr>
        <w:t>для обучающихся 5-9</w:t>
      </w:r>
      <w:r w:rsidR="00844AE8">
        <w:rPr>
          <w:rFonts w:ascii="Times New Roman" w:hAnsi="Times New Roman"/>
          <w:sz w:val="24"/>
          <w:szCs w:val="24"/>
        </w:rPr>
        <w:t xml:space="preserve"> классов – не </w:t>
      </w:r>
      <w:r w:rsidR="00616BAE">
        <w:rPr>
          <w:rFonts w:ascii="Times New Roman" w:hAnsi="Times New Roman"/>
          <w:sz w:val="24"/>
          <w:szCs w:val="24"/>
        </w:rPr>
        <w:t>более 6</w:t>
      </w:r>
      <w:r w:rsidR="00844AE8" w:rsidRPr="00F15D3C">
        <w:rPr>
          <w:rFonts w:ascii="Times New Roman" w:hAnsi="Times New Roman"/>
          <w:sz w:val="24"/>
          <w:szCs w:val="24"/>
        </w:rPr>
        <w:t xml:space="preserve"> уроков;</w:t>
      </w:r>
    </w:p>
    <w:p w:rsidR="00844AE8" w:rsidRPr="00F15D3C" w:rsidRDefault="00844AE8" w:rsidP="00844AE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    </w:t>
      </w:r>
      <w:r w:rsidR="0061694F">
        <w:rPr>
          <w:rFonts w:ascii="Times New Roman" w:hAnsi="Times New Roman"/>
          <w:sz w:val="24"/>
          <w:szCs w:val="24"/>
        </w:rPr>
        <w:t>-</w:t>
      </w:r>
      <w:r w:rsidRPr="00F15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для обуча</w:t>
      </w:r>
      <w:r w:rsidR="00616BAE">
        <w:rPr>
          <w:rFonts w:ascii="Times New Roman" w:hAnsi="Times New Roman"/>
          <w:sz w:val="24"/>
          <w:szCs w:val="24"/>
        </w:rPr>
        <w:t>ющихся 10-11 классов - не более 7</w:t>
      </w:r>
      <w:r w:rsidRPr="00F15D3C">
        <w:rPr>
          <w:rFonts w:ascii="Times New Roman" w:hAnsi="Times New Roman"/>
          <w:sz w:val="24"/>
          <w:szCs w:val="24"/>
        </w:rPr>
        <w:t xml:space="preserve"> уроков.</w:t>
      </w:r>
    </w:p>
    <w:p w:rsidR="00635AC4" w:rsidRPr="00844AE8" w:rsidRDefault="00844AE8" w:rsidP="00844AE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5AC4" w:rsidRPr="002A6244" w:rsidRDefault="00635AC4" w:rsidP="00D503F5">
      <w:pPr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организации, планировании и проведении третьего часа физической культуры </w:t>
      </w:r>
      <w:r w:rsidR="00760F4D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учитель  использует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для проведения школьных уроков физической культуры</w:t>
      </w:r>
      <w:r w:rsidR="004A6B93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спортивную площадку</w:t>
      </w:r>
      <w:r w:rsidR="004A6B93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, зал и </w:t>
      </w:r>
      <w:r w:rsidR="004A6B93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учитывает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состояни</w:t>
      </w:r>
      <w:r w:rsidR="004A6B93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 здоровья обучающихся. Медицинский работник делит детей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зависимости от</w:t>
      </w:r>
      <w:r w:rsidR="004A6B93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их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состояния здоровья на три группы: основную, подготовите</w:t>
      </w:r>
      <w:r w:rsidR="004A6B93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льную и специальную медицинскую.</w:t>
      </w:r>
    </w:p>
    <w:p w:rsidR="00635AC4" w:rsidRPr="002A6244" w:rsidRDefault="00635AC4" w:rsidP="00D503F5">
      <w:pPr>
        <w:pStyle w:val="a3"/>
        <w:tabs>
          <w:tab w:val="left" w:pos="993"/>
          <w:tab w:val="left" w:pos="1134"/>
        </w:tabs>
        <w:spacing w:after="0"/>
        <w:ind w:left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Региональный компонент учебного плана предполагает изучение следующих учебных предметов: «</w:t>
      </w:r>
      <w:r w:rsidR="003657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Родно</w:t>
      </w:r>
      <w:proofErr w:type="gramStart"/>
      <w:r w:rsidR="003657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="004C47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4C47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осетинский)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язык</w:t>
      </w:r>
      <w:r w:rsidR="008B53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="003657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B53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3657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Родная</w:t>
      </w:r>
      <w:r w:rsidR="004C47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(осетинская)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литература», «История Осетии», «География Осетии», «Традиционная культура осетин».</w:t>
      </w:r>
    </w:p>
    <w:p w:rsidR="00635AC4" w:rsidRPr="002A6244" w:rsidRDefault="00635AC4" w:rsidP="00635AC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Учебные предметы регионального компонента направлены на реализацию:</w:t>
      </w:r>
    </w:p>
    <w:p w:rsidR="00635AC4" w:rsidRPr="002A6244" w:rsidRDefault="008B53DF" w:rsidP="00635AC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программы «Родной язык» и «Литературное чтение на родном языке» для 1-4  классов, «Родной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язык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="003657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="003657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Родная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657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литература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 для 5-11 классов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 утвержденной Министерством общего и профессионального образования Республики Северная Осетия – Алания в 2005 г.;</w:t>
      </w:r>
    </w:p>
    <w:p w:rsidR="00635AC4" w:rsidRPr="002A6244" w:rsidRDefault="00635AC4" w:rsidP="00635AC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программы «История Осетии»,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утверждённой Министерством образования и науки Республики Северная Осетия - Алания в 2006 г.;</w:t>
      </w:r>
    </w:p>
    <w:p w:rsidR="00635AC4" w:rsidRPr="002A6244" w:rsidRDefault="008B53DF" w:rsidP="00635AC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программы «Родной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язык как второй», утвержденной Министерством образования и науки Республики Северная Осетия - Алания в 2009 г.;</w:t>
      </w:r>
    </w:p>
    <w:p w:rsidR="00635AC4" w:rsidRPr="002A6244" w:rsidRDefault="00635AC4" w:rsidP="00635AC4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программы «Традиционная культура осетин», утвержденной Министерством образования и науки Республики Се</w:t>
      </w:r>
      <w:r w:rsidR="008C65F0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верная Осетия – Алания в </w:t>
      </w:r>
      <w:r w:rsidR="005B5AEE" w:rsidRPr="002A6244">
        <w:rPr>
          <w:rFonts w:ascii="Times New Roman" w:hAnsi="Times New Roman"/>
          <w:color w:val="000000" w:themeColor="text1"/>
          <w:sz w:val="24"/>
          <w:szCs w:val="24"/>
        </w:rPr>
        <w:t>2012 году.</w:t>
      </w:r>
    </w:p>
    <w:p w:rsidR="00635AC4" w:rsidRPr="002A6244" w:rsidRDefault="00635AC4" w:rsidP="00635AC4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целях оптимизации образовательного процесса  учебный предмет «История Осетии» преподается в 10 – 11 классе. В 10 классе – с древнейших времен до конца 18 века, в 11 классе – 19-20 век.</w:t>
      </w:r>
    </w:p>
    <w:p w:rsidR="00635AC4" w:rsidRPr="002A6244" w:rsidRDefault="00635AC4" w:rsidP="00635AC4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Изучение учебных предметов регионального компонента организуется с использованием учебников, указанных в региональном перечне (письмо Министерства образования и науки Республики Северная Осетия – Алания от 17 апреля 2012 г. № 463).</w:t>
      </w:r>
    </w:p>
    <w:p w:rsidR="00840051" w:rsidRPr="002A6244" w:rsidRDefault="00840051" w:rsidP="00635AC4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35AC4" w:rsidRPr="002A6244" w:rsidRDefault="003D3E88" w:rsidP="003D3E88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6B93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асы </w:t>
      </w:r>
      <w:r w:rsidR="004A6B93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шк</w:t>
      </w:r>
      <w:r w:rsidR="00137BAC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4A6B93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льного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компонента </w:t>
      </w:r>
      <w:r w:rsidR="00137BAC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учебном плане </w:t>
      </w:r>
      <w:r w:rsidR="00137BAC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использованы:</w:t>
      </w:r>
    </w:p>
    <w:p w:rsidR="00635AC4" w:rsidRPr="002A6244" w:rsidRDefault="00840051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</w:t>
      </w:r>
      <w:r w:rsidR="00143009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увеличение количества часов, отводимых на изучение отдельных предметов федерального компонента;</w:t>
      </w:r>
    </w:p>
    <w:p w:rsidR="00840051" w:rsidRDefault="00840051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2)</w:t>
      </w:r>
      <w:r w:rsidR="00143009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5AC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введение учебных курсов, обеспечивающих различные интересы обучающ</w:t>
      </w:r>
      <w:r w:rsidR="002D7498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ихся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616BAE" w:rsidRDefault="00616BAE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 класс – математика           -      1 час;</w:t>
      </w:r>
    </w:p>
    <w:p w:rsidR="00616BAE" w:rsidRPr="002A6244" w:rsidRDefault="00A81FD5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 класс - </w:t>
      </w:r>
      <w:r w:rsidR="00D767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математика           -      1 час;</w:t>
      </w:r>
    </w:p>
    <w:p w:rsidR="00350221" w:rsidRPr="002A6244" w:rsidRDefault="00350221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A60FE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класс – </w:t>
      </w:r>
      <w:r w:rsidR="004C47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математика           </w:t>
      </w:r>
      <w:r w:rsidR="0039108C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    1</w:t>
      </w:r>
      <w:r w:rsidR="00D767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9108C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</w:t>
      </w:r>
      <w:r w:rsidR="00840051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DB27B0" w:rsidRPr="002A6244" w:rsidRDefault="00350221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        -</w:t>
      </w:r>
      <w:r w:rsidR="00DB27B0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B53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родная литература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60F8B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  </w:t>
      </w:r>
      <w:r w:rsidR="00D767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B27B0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час;</w:t>
      </w:r>
    </w:p>
    <w:p w:rsidR="0039108C" w:rsidRDefault="00DB27B0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6 класс – </w:t>
      </w:r>
      <w:r w:rsidR="008B53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родная литература </w:t>
      </w:r>
      <w:r w:rsidR="00A60FE4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-</w:t>
      </w:r>
      <w:r w:rsidR="00D767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B53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572C5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1 час;</w:t>
      </w:r>
    </w:p>
    <w:p w:rsidR="00746652" w:rsidRDefault="008B53DF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 класс -</w:t>
      </w:r>
      <w:r w:rsidR="00D7678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родная литература  </w:t>
      </w:r>
      <w:r w:rsidR="007466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   1 час;</w:t>
      </w:r>
    </w:p>
    <w:p w:rsidR="00D76784" w:rsidRDefault="004C4772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- биология                 -    1 час;</w:t>
      </w:r>
    </w:p>
    <w:p w:rsidR="004C4772" w:rsidRPr="002A6244" w:rsidRDefault="004C4772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8класс    - черчение                 -    1 час;</w:t>
      </w:r>
    </w:p>
    <w:p w:rsidR="00AD7097" w:rsidRDefault="00360F8B" w:rsidP="00892EAC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9 класс  - </w:t>
      </w:r>
      <w:r w:rsidR="004C47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родная литература</w:t>
      </w:r>
      <w:r w:rsidR="008C2C3A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C47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-  1 час;</w:t>
      </w:r>
    </w:p>
    <w:p w:rsidR="0061694F" w:rsidRDefault="00ED1365" w:rsidP="00892EAC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-  математика             </w:t>
      </w:r>
      <w:r w:rsidR="004C47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 1</w:t>
      </w:r>
      <w:r w:rsidR="008B53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B30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час</w:t>
      </w:r>
      <w:r w:rsidR="008B53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AD709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(элективный кур</w:t>
      </w:r>
      <w:proofErr w:type="gramStart"/>
      <w:r w:rsidR="00AD709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предпрофильная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подготовка в 1-ом полугодии – математика ,во 2-м полугодии – русский язык по 1 ч.);</w:t>
      </w:r>
    </w:p>
    <w:p w:rsidR="00312B62" w:rsidRDefault="00312B62" w:rsidP="00892EAC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10 класс  - </w:t>
      </w:r>
      <w:r w:rsidR="00A0216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математика            -     1  час;</w:t>
      </w:r>
    </w:p>
    <w:p w:rsidR="00A02162" w:rsidRPr="002A6244" w:rsidRDefault="00A02162" w:rsidP="00892EAC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- </w:t>
      </w:r>
      <w:r w:rsidR="00D46E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биология               -     </w:t>
      </w:r>
      <w:r w:rsidR="00AE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час;</w:t>
      </w:r>
    </w:p>
    <w:p w:rsidR="00840051" w:rsidRDefault="00BB3060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-</w:t>
      </w:r>
      <w:r w:rsidR="00C819F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химия                   -     </w:t>
      </w:r>
      <w:r w:rsidR="00AE66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час;</w:t>
      </w:r>
    </w:p>
    <w:p w:rsidR="00AE66D6" w:rsidRDefault="00AE66D6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D46E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-  русский язык       -  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час;</w:t>
      </w:r>
    </w:p>
    <w:p w:rsidR="00AE66D6" w:rsidRDefault="00AE66D6" w:rsidP="00840051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D46E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 астрономия          -  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час.</w:t>
      </w:r>
    </w:p>
    <w:p w:rsidR="00AE66D6" w:rsidRDefault="00AE66D6" w:rsidP="00AE66D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11 класс    - </w:t>
      </w:r>
      <w:r w:rsidR="00D46E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математика            -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 час;</w:t>
      </w:r>
    </w:p>
    <w:p w:rsidR="00AE66D6" w:rsidRDefault="004C4772" w:rsidP="00AE66D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- астрономия            -   1  час;</w:t>
      </w:r>
    </w:p>
    <w:p w:rsidR="00AE66D6" w:rsidRPr="002A6244" w:rsidRDefault="00AE66D6" w:rsidP="00AE66D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- биология               -      1 час;</w:t>
      </w:r>
    </w:p>
    <w:p w:rsidR="00AE66D6" w:rsidRDefault="00AE66D6" w:rsidP="00AE66D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-</w:t>
      </w:r>
      <w:r w:rsidR="00D46E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химия                   -  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1 час;</w:t>
      </w:r>
    </w:p>
    <w:p w:rsidR="00AE66D6" w:rsidRDefault="00AE66D6" w:rsidP="00AE66D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-  р</w:t>
      </w:r>
      <w:r w:rsidR="00D46E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усский язык       -   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час.</w:t>
      </w:r>
    </w:p>
    <w:p w:rsidR="00AE66D6" w:rsidRPr="002A6244" w:rsidRDefault="00AE66D6" w:rsidP="00AE66D6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</w:p>
    <w:p w:rsidR="00D503F5" w:rsidRDefault="00FD12CB" w:rsidP="00D503F5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 Работа школы регламентируется еди</w:t>
      </w:r>
      <w:r w:rsidR="00360F8B" w:rsidRPr="002A6244">
        <w:rPr>
          <w:color w:val="000000" w:themeColor="text1"/>
        </w:rPr>
        <w:t xml:space="preserve">ным расписанием учебных занятий. </w:t>
      </w:r>
    </w:p>
    <w:p w:rsidR="0061694F" w:rsidRPr="00F15D3C" w:rsidRDefault="0061694F" w:rsidP="0061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Объем домашних заданий </w:t>
      </w:r>
      <w:r>
        <w:rPr>
          <w:rFonts w:ascii="Times New Roman" w:hAnsi="Times New Roman"/>
          <w:sz w:val="24"/>
          <w:szCs w:val="24"/>
        </w:rPr>
        <w:t>не  превышает</w:t>
      </w:r>
      <w:r w:rsidRPr="00F15D3C">
        <w:rPr>
          <w:rFonts w:ascii="Times New Roman" w:hAnsi="Times New Roman"/>
          <w:sz w:val="24"/>
          <w:szCs w:val="24"/>
        </w:rPr>
        <w:t xml:space="preserve"> (в астрономических часах): во 2-3 классах - 1,5 ч, в 4 - 5 классах - 2 ч, в 6 - 8 класс</w:t>
      </w:r>
      <w:r>
        <w:rPr>
          <w:rFonts w:ascii="Times New Roman" w:hAnsi="Times New Roman"/>
          <w:sz w:val="24"/>
          <w:szCs w:val="24"/>
        </w:rPr>
        <w:t>ах - 2,5 ч, в 9 -11 классах -</w:t>
      </w:r>
      <w:r w:rsidRPr="00F15D3C">
        <w:rPr>
          <w:rFonts w:ascii="Times New Roman" w:hAnsi="Times New Roman"/>
          <w:sz w:val="24"/>
          <w:szCs w:val="24"/>
        </w:rPr>
        <w:t xml:space="preserve"> 3,5 ч. (</w:t>
      </w:r>
      <w:proofErr w:type="spellStart"/>
      <w:r w:rsidRPr="00F15D3C">
        <w:rPr>
          <w:rFonts w:ascii="Times New Roman" w:hAnsi="Times New Roman"/>
          <w:sz w:val="24"/>
          <w:szCs w:val="24"/>
        </w:rPr>
        <w:t>СанПиН</w:t>
      </w:r>
      <w:proofErr w:type="spellEnd"/>
      <w:r w:rsidRPr="00F15D3C">
        <w:rPr>
          <w:rFonts w:ascii="Times New Roman" w:hAnsi="Times New Roman"/>
          <w:sz w:val="24"/>
          <w:szCs w:val="24"/>
        </w:rPr>
        <w:t xml:space="preserve"> 2.4.2.2821-10, п. 10.30). </w:t>
      </w:r>
    </w:p>
    <w:p w:rsidR="0061694F" w:rsidRPr="002A6244" w:rsidRDefault="0061694F" w:rsidP="00D503F5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</w:p>
    <w:p w:rsidR="00436A51" w:rsidRDefault="00D503F5" w:rsidP="0037499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Style w:val="a5"/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Style w:val="a5"/>
          <w:rFonts w:ascii="Times New Roman" w:hAnsi="Times New Roman"/>
          <w:color w:val="000000" w:themeColor="text1"/>
          <w:sz w:val="24"/>
          <w:szCs w:val="24"/>
        </w:rPr>
        <w:t>Учебный план начального общего образования</w:t>
      </w:r>
    </w:p>
    <w:p w:rsidR="00A63E0D" w:rsidRDefault="00A63E0D" w:rsidP="00A63E0D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МКОУ СОШ №2 с.</w:t>
      </w:r>
      <w:r w:rsidR="003657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Дур-Дур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57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реализуе</w:t>
      </w:r>
      <w:r w:rsidRPr="00F15D3C">
        <w:rPr>
          <w:rFonts w:ascii="Times New Roman" w:hAnsi="Times New Roman"/>
          <w:sz w:val="24"/>
          <w:szCs w:val="24"/>
        </w:rPr>
        <w:t>т основные образовательные программы начального общего образования в соответствии с ФГОС НОО</w:t>
      </w:r>
      <w:r>
        <w:rPr>
          <w:rFonts w:ascii="Times New Roman" w:hAnsi="Times New Roman"/>
          <w:sz w:val="24"/>
          <w:szCs w:val="24"/>
        </w:rPr>
        <w:t>.</w:t>
      </w:r>
      <w:r w:rsidRPr="00A63E0D">
        <w:rPr>
          <w:rFonts w:ascii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ab/>
      </w:r>
    </w:p>
    <w:p w:rsidR="00A63E0D" w:rsidRDefault="00A63E0D" w:rsidP="00A63E0D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 Учебный план для 1 - 4 классов ориентирован на 4-летний нормативный срок освоения образовательных программ начального общего образования.</w:t>
      </w:r>
    </w:p>
    <w:p w:rsidR="00A63E0D" w:rsidRPr="00A63E0D" w:rsidRDefault="00A63E0D" w:rsidP="00A63E0D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15D3C">
        <w:rPr>
          <w:rFonts w:ascii="Times New Roman" w:hAnsi="Times New Roman"/>
          <w:sz w:val="24"/>
          <w:szCs w:val="24"/>
        </w:rPr>
        <w:t xml:space="preserve"> Продолжительность учебного года: 1 класс - 33 учебные недели, 2 - 4 классы - не менее 34 учебных недель. </w:t>
      </w:r>
      <w:r w:rsidRPr="00F15D3C">
        <w:rPr>
          <w:rFonts w:ascii="Times New Roman" w:hAnsi="Times New Roman"/>
          <w:sz w:val="24"/>
          <w:szCs w:val="24"/>
          <w:lang w:eastAsia="ru-RU"/>
        </w:rPr>
        <w:t>Для учащихся 1 классов максимальная продолжительность учебной недели составляет 5 дней.</w:t>
      </w:r>
    </w:p>
    <w:p w:rsidR="00A63E0D" w:rsidRPr="00F15D3C" w:rsidRDefault="00A63E0D" w:rsidP="00A63E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в 1-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15D3C">
        <w:rPr>
          <w:rFonts w:ascii="Times New Roman" w:hAnsi="Times New Roman"/>
          <w:sz w:val="24"/>
          <w:szCs w:val="24"/>
        </w:rPr>
        <w:t>классах реализуется через учебный план и внеурочную деятельность.</w:t>
      </w:r>
    </w:p>
    <w:p w:rsidR="00436A51" w:rsidRPr="00A63E0D" w:rsidRDefault="00A63E0D" w:rsidP="00A63E0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AE0617" w:rsidRPr="00A63E0D" w:rsidRDefault="00436A51" w:rsidP="00AE061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Учебный план 1-4 </w:t>
      </w:r>
      <w:r w:rsidR="003B26CF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классов содержит шесть (в 4 классе – семь)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образовательных облас</w:t>
      </w:r>
      <w:r w:rsidR="003B26CF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тей по программам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УМК</w:t>
      </w:r>
      <w:r w:rsidR="00374992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« Школа России</w:t>
      </w:r>
      <w:r w:rsidR="003B26CF" w:rsidRPr="002A624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63E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503F5" w:rsidRPr="002A6244" w:rsidRDefault="00D503F5" w:rsidP="005D0F6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 xml:space="preserve"> 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D503F5" w:rsidRPr="002A6244" w:rsidRDefault="00D503F5" w:rsidP="00D503F5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 xml:space="preserve"> • 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D503F5" w:rsidRPr="002A6244" w:rsidRDefault="00D503F5" w:rsidP="00D503F5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lastRenderedPageBreak/>
        <w:t>• формируются универсальные учебные действия;</w:t>
      </w:r>
    </w:p>
    <w:p w:rsidR="00D503F5" w:rsidRPr="002A6244" w:rsidRDefault="00D503F5" w:rsidP="003F06E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• 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  <w:r w:rsidR="003F06E0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503F5" w:rsidRPr="002A6244" w:rsidRDefault="00D503F5" w:rsidP="00D503F5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Обучение в первом классе осуществляется с соблюдением следующих дополнительных   требований:</w:t>
      </w:r>
    </w:p>
    <w:p w:rsidR="00D503F5" w:rsidRPr="002A6244" w:rsidRDefault="00D503F5" w:rsidP="00D503F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учебные занятия проводятся по пятидневной 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учебной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неделе и только в первую смену;</w:t>
      </w:r>
    </w:p>
    <w:p w:rsidR="00D503F5" w:rsidRPr="002A6244" w:rsidRDefault="00D503F5" w:rsidP="00D503F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используется «ступенчатый» режим обучения: в сентябре – октябре по 3 урока в день по 35 минут, в ноябре – декабре по 4 урока по 35 минут,</w:t>
      </w:r>
      <w:r w:rsidR="00FB179D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 январе – мае по 4 урока </w:t>
      </w:r>
      <w:proofErr w:type="gramStart"/>
      <w:r w:rsidR="00FB179D" w:rsidRPr="002A6244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="00FB179D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40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минут;</w:t>
      </w:r>
    </w:p>
    <w:p w:rsidR="00D503F5" w:rsidRPr="002A6244" w:rsidRDefault="00D503F5" w:rsidP="00D503F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         3) в середине учебного дня проводится динамическая пауза продолжительностью не менее 40 минут;</w:t>
      </w:r>
    </w:p>
    <w:p w:rsidR="00D503F5" w:rsidRPr="002A6244" w:rsidRDefault="00D503F5" w:rsidP="00D503F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D503F5" w:rsidRPr="002A6244" w:rsidRDefault="00D503F5" w:rsidP="00D503F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дополнительные недельные каникулы  в середине третьей четверти</w:t>
      </w:r>
      <w:r w:rsidR="00DC7508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при традиционном режиме обучения </w:t>
      </w:r>
      <w:proofErr w:type="gramStart"/>
      <w:r w:rsidR="00DC7508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spellStart"/>
      <w:proofErr w:type="gramEnd"/>
      <w:r w:rsidR="00DC7508" w:rsidRPr="002A6244">
        <w:rPr>
          <w:rFonts w:ascii="Times New Roman" w:hAnsi="Times New Roman"/>
          <w:color w:val="000000" w:themeColor="text1"/>
          <w:sz w:val="24"/>
          <w:szCs w:val="24"/>
        </w:rPr>
        <w:t>СанПиН</w:t>
      </w:r>
      <w:proofErr w:type="spellEnd"/>
      <w:r w:rsidR="00DC7508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2.4.2.2821-10,п. 10.10).</w:t>
      </w:r>
    </w:p>
    <w:p w:rsidR="00FD12CB" w:rsidRPr="002A6244" w:rsidRDefault="00FD12CB" w:rsidP="00D503F5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Учебный план образовательного учреждения  состоит из двух частей: инвариантной части, вариативной части, включающей внеурочную деятельность, осуществляемую во второй половине дня.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Содержание образования, определенное инвариантной частью, 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Вариативная  часть, формируемая участниками образовательного процесса, обеспечивает региональные особенности содержания образования и индивидуальные потребности</w:t>
      </w:r>
      <w:r w:rsidR="0096367B" w:rsidRPr="002A6244">
        <w:rPr>
          <w:color w:val="000000" w:themeColor="text1"/>
        </w:rPr>
        <w:t xml:space="preserve"> </w:t>
      </w:r>
      <w:r w:rsidRPr="002A6244">
        <w:rPr>
          <w:color w:val="000000" w:themeColor="text1"/>
        </w:rPr>
        <w:t xml:space="preserve"> </w:t>
      </w:r>
      <w:proofErr w:type="gramStart"/>
      <w:r w:rsidRPr="002A6244">
        <w:rPr>
          <w:color w:val="000000" w:themeColor="text1"/>
        </w:rPr>
        <w:t>обучающихся</w:t>
      </w:r>
      <w:proofErr w:type="gramEnd"/>
      <w:r w:rsidRPr="002A6244">
        <w:rPr>
          <w:color w:val="000000" w:themeColor="text1"/>
        </w:rPr>
        <w:t>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rStyle w:val="a5"/>
          <w:color w:val="000000" w:themeColor="text1"/>
        </w:rPr>
        <w:t>Инвариантная часть</w:t>
      </w:r>
      <w:r w:rsidRPr="002A6244">
        <w:rPr>
          <w:rStyle w:val="apple-converted-space"/>
          <w:b/>
          <w:bCs/>
          <w:color w:val="000000" w:themeColor="text1"/>
        </w:rPr>
        <w:t> </w:t>
      </w:r>
      <w:r w:rsidRPr="002A6244">
        <w:rPr>
          <w:color w:val="000000" w:themeColor="text1"/>
        </w:rPr>
        <w:t> 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обучения.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Эта часть 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• формирование гражданской идентичности</w:t>
      </w:r>
      <w:r w:rsidR="0096367B" w:rsidRPr="002A6244">
        <w:rPr>
          <w:color w:val="000000" w:themeColor="text1"/>
        </w:rPr>
        <w:t xml:space="preserve"> </w:t>
      </w:r>
      <w:r w:rsidRPr="002A6244">
        <w:rPr>
          <w:color w:val="000000" w:themeColor="text1"/>
        </w:rPr>
        <w:t xml:space="preserve"> </w:t>
      </w:r>
      <w:proofErr w:type="gramStart"/>
      <w:r w:rsidRPr="002A6244">
        <w:rPr>
          <w:color w:val="000000" w:themeColor="text1"/>
        </w:rPr>
        <w:t>обучающихся</w:t>
      </w:r>
      <w:proofErr w:type="gramEnd"/>
      <w:r w:rsidRPr="002A6244">
        <w:rPr>
          <w:color w:val="000000" w:themeColor="text1"/>
        </w:rPr>
        <w:t>;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• их приобщение к общекультурным и национальным ценностям, информационным технологиям;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• готовность к продолжению образования на последующих ступенях основного общего образования;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• формирование здорового образа жизни, элементарных правил поведения в экстремальных ситуациях;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 xml:space="preserve">• личностное развитие </w:t>
      </w:r>
      <w:proofErr w:type="gramStart"/>
      <w:r w:rsidRPr="002A6244">
        <w:rPr>
          <w:color w:val="000000" w:themeColor="text1"/>
        </w:rPr>
        <w:t>обучающегося</w:t>
      </w:r>
      <w:proofErr w:type="gramEnd"/>
      <w:r w:rsidRPr="002A6244">
        <w:rPr>
          <w:color w:val="000000" w:themeColor="text1"/>
        </w:rPr>
        <w:t xml:space="preserve"> в соответствии с его индивидуальностью.</w:t>
      </w:r>
    </w:p>
    <w:p w:rsidR="00FD12CB" w:rsidRPr="002A6244" w:rsidRDefault="006E32F8" w:rsidP="00FD12C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</w:t>
      </w:r>
      <w:r w:rsidR="00FD12CB" w:rsidRPr="002A6244">
        <w:rPr>
          <w:color w:val="000000" w:themeColor="text1"/>
        </w:rPr>
        <w:t>Образование в начальной школе является базой, фундаментом всего последующего обучения. В начальной школе формируются</w:t>
      </w:r>
      <w:r w:rsidR="00FD12CB" w:rsidRPr="002A6244">
        <w:rPr>
          <w:rStyle w:val="apple-converted-space"/>
          <w:color w:val="000000" w:themeColor="text1"/>
        </w:rPr>
        <w:t> </w:t>
      </w:r>
      <w:r w:rsidR="00FD12CB" w:rsidRPr="002A6244">
        <w:rPr>
          <w:rStyle w:val="a6"/>
          <w:b/>
          <w:bCs/>
          <w:color w:val="000000" w:themeColor="text1"/>
        </w:rPr>
        <w:t>универсальные учебные действия</w:t>
      </w:r>
      <w:r w:rsidR="00FD12CB" w:rsidRPr="002A6244">
        <w:rPr>
          <w:rStyle w:val="a6"/>
          <w:color w:val="000000" w:themeColor="text1"/>
        </w:rPr>
        <w:t xml:space="preserve">, </w:t>
      </w:r>
      <w:r w:rsidR="00FD12CB" w:rsidRPr="002A6244">
        <w:rPr>
          <w:color w:val="000000" w:themeColor="text1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</w:t>
      </w:r>
    </w:p>
    <w:p w:rsidR="009D1689" w:rsidRPr="002A6244" w:rsidRDefault="009D1689" w:rsidP="00FD12C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 xml:space="preserve">Учебные предметы нашли отражение в Стандарте  в разделе «Требования к результатам освоения основной образовательной программы начального образования». Требования к предметным результатам сгруппированы в соответствии с изучаемыми в настоящее время учебными дисциплинами. </w:t>
      </w:r>
      <w:proofErr w:type="gramStart"/>
      <w:r w:rsidRPr="002A6244">
        <w:rPr>
          <w:color w:val="000000" w:themeColor="text1"/>
        </w:rPr>
        <w:t>Для  начальной школы</w:t>
      </w:r>
      <w:r w:rsidR="00A33441" w:rsidRPr="002A6244">
        <w:rPr>
          <w:color w:val="000000" w:themeColor="text1"/>
        </w:rPr>
        <w:t xml:space="preserve"> такими дисциплинам</w:t>
      </w:r>
      <w:r w:rsidR="00A96A65">
        <w:rPr>
          <w:color w:val="000000" w:themeColor="text1"/>
        </w:rPr>
        <w:t xml:space="preserve">и являются «Русский язык», </w:t>
      </w:r>
      <w:r w:rsidR="00A33441" w:rsidRPr="002A6244">
        <w:rPr>
          <w:color w:val="000000" w:themeColor="text1"/>
        </w:rPr>
        <w:t xml:space="preserve"> «Литературное чтение», </w:t>
      </w:r>
      <w:r w:rsidR="00A96A65">
        <w:rPr>
          <w:color w:val="000000" w:themeColor="text1"/>
        </w:rPr>
        <w:t xml:space="preserve">«Родной язык», </w:t>
      </w:r>
      <w:r w:rsidR="00A33441" w:rsidRPr="002A6244">
        <w:rPr>
          <w:color w:val="000000" w:themeColor="text1"/>
        </w:rPr>
        <w:t>«Литературное чтение на родном языке</w:t>
      </w:r>
      <w:r w:rsidR="00A96A65">
        <w:rPr>
          <w:color w:val="000000" w:themeColor="text1"/>
        </w:rPr>
        <w:t xml:space="preserve"> </w:t>
      </w:r>
      <w:r w:rsidR="00A33441" w:rsidRPr="002A6244">
        <w:rPr>
          <w:color w:val="000000" w:themeColor="text1"/>
        </w:rPr>
        <w:t>», «Иностранный язык – английский», «Математика»,</w:t>
      </w:r>
      <w:r w:rsidR="00151258" w:rsidRPr="002A6244">
        <w:rPr>
          <w:color w:val="000000" w:themeColor="text1"/>
        </w:rPr>
        <w:t xml:space="preserve"> «Окружающий мир», «Изобразительное искусство», «Музыка», «Технология», «Основы духовно-нравственной культуры народов России».</w:t>
      </w:r>
      <w:r w:rsidR="00403256" w:rsidRPr="002A6244">
        <w:rPr>
          <w:color w:val="000000" w:themeColor="text1"/>
        </w:rPr>
        <w:t xml:space="preserve"> </w:t>
      </w:r>
      <w:proofErr w:type="gramEnd"/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Изучение предмета «Р</w:t>
      </w:r>
      <w:r w:rsidRPr="002A6244">
        <w:rPr>
          <w:rStyle w:val="a6"/>
          <w:b/>
          <w:bCs/>
          <w:color w:val="000000" w:themeColor="text1"/>
        </w:rPr>
        <w:t>усский язык»</w:t>
      </w:r>
      <w:r w:rsidRPr="002A6244">
        <w:rPr>
          <w:rStyle w:val="apple-converted-space"/>
          <w:color w:val="000000" w:themeColor="text1"/>
        </w:rPr>
        <w:t> </w:t>
      </w:r>
      <w:r w:rsidRPr="002A6244">
        <w:rPr>
          <w:color w:val="000000" w:themeColor="text1"/>
        </w:rPr>
        <w:t>в начальной школе направлено на развитие 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 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Изучение предмета</w:t>
      </w:r>
      <w:r w:rsidRPr="002A6244">
        <w:rPr>
          <w:rStyle w:val="apple-converted-space"/>
          <w:color w:val="000000" w:themeColor="text1"/>
        </w:rPr>
        <w:t> </w:t>
      </w:r>
      <w:r w:rsidRPr="002A6244">
        <w:rPr>
          <w:rStyle w:val="a6"/>
          <w:b/>
          <w:bCs/>
          <w:color w:val="000000" w:themeColor="text1"/>
        </w:rPr>
        <w:t>«Литературное чтение»</w:t>
      </w:r>
      <w:r w:rsidRPr="002A6244">
        <w:rPr>
          <w:rStyle w:val="apple-converted-space"/>
          <w:color w:val="000000" w:themeColor="text1"/>
        </w:rPr>
        <w:t> </w:t>
      </w:r>
      <w:r w:rsidRPr="002A6244">
        <w:rPr>
          <w:color w:val="000000" w:themeColor="text1"/>
        </w:rPr>
        <w:t>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  развитие нравственных и эстетических чу</w:t>
      </w:r>
      <w:proofErr w:type="gramStart"/>
      <w:r w:rsidRPr="002A6244">
        <w:rPr>
          <w:color w:val="000000" w:themeColor="text1"/>
        </w:rPr>
        <w:t>вств  шк</w:t>
      </w:r>
      <w:proofErr w:type="gramEnd"/>
      <w:r w:rsidRPr="002A6244">
        <w:rPr>
          <w:color w:val="000000" w:themeColor="text1"/>
        </w:rPr>
        <w:t>ольника, способного к творческой деятельности.</w:t>
      </w:r>
    </w:p>
    <w:p w:rsidR="00533587" w:rsidRPr="002A6244" w:rsidRDefault="00AB317F" w:rsidP="00D91DB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Изучение предметов</w:t>
      </w:r>
      <w:r w:rsidR="00533587" w:rsidRPr="002A6244">
        <w:rPr>
          <w:color w:val="000000" w:themeColor="text1"/>
        </w:rPr>
        <w:t xml:space="preserve"> «</w:t>
      </w:r>
      <w:r w:rsidR="00365730" w:rsidRPr="00365730">
        <w:rPr>
          <w:b/>
          <w:color w:val="000000" w:themeColor="text1"/>
        </w:rPr>
        <w:t>Родной</w:t>
      </w:r>
      <w:r w:rsidR="00365730">
        <w:rPr>
          <w:color w:val="000000" w:themeColor="text1"/>
        </w:rPr>
        <w:t xml:space="preserve"> </w:t>
      </w:r>
      <w:r w:rsidR="00D91DBB" w:rsidRPr="00D91DBB">
        <w:rPr>
          <w:b/>
          <w:color w:val="000000" w:themeColor="text1"/>
        </w:rPr>
        <w:t>(осетинский</w:t>
      </w:r>
      <w:proofErr w:type="gramStart"/>
      <w:r w:rsidR="00D91DBB" w:rsidRPr="00D91DBB">
        <w:rPr>
          <w:b/>
          <w:color w:val="000000" w:themeColor="text1"/>
        </w:rPr>
        <w:t xml:space="preserve"> )</w:t>
      </w:r>
      <w:proofErr w:type="gramEnd"/>
      <w:r w:rsidR="00A96A65" w:rsidRPr="00D91DBB">
        <w:rPr>
          <w:b/>
          <w:color w:val="000000" w:themeColor="text1"/>
        </w:rPr>
        <w:t xml:space="preserve"> язык</w:t>
      </w:r>
      <w:r w:rsidR="00365730">
        <w:rPr>
          <w:b/>
          <w:color w:val="000000" w:themeColor="text1"/>
        </w:rPr>
        <w:t>»</w:t>
      </w:r>
      <w:r w:rsidR="00A96A65">
        <w:rPr>
          <w:b/>
          <w:color w:val="000000" w:themeColor="text1"/>
        </w:rPr>
        <w:t xml:space="preserve">, </w:t>
      </w:r>
      <w:r w:rsidR="00533587" w:rsidRPr="002A6244">
        <w:rPr>
          <w:color w:val="000000" w:themeColor="text1"/>
        </w:rPr>
        <w:t xml:space="preserve"> </w:t>
      </w:r>
      <w:r w:rsidR="00A96A65">
        <w:rPr>
          <w:color w:val="000000" w:themeColor="text1"/>
        </w:rPr>
        <w:t>«</w:t>
      </w:r>
      <w:r w:rsidR="00A96A65" w:rsidRPr="00A96A65">
        <w:rPr>
          <w:b/>
          <w:color w:val="000000" w:themeColor="text1"/>
        </w:rPr>
        <w:t xml:space="preserve">Литературное чтение на родном </w:t>
      </w:r>
      <w:r w:rsidR="00D91DBB">
        <w:rPr>
          <w:b/>
          <w:color w:val="000000" w:themeColor="text1"/>
        </w:rPr>
        <w:t xml:space="preserve">(осетинском) </w:t>
      </w:r>
      <w:r w:rsidR="00A96A65" w:rsidRPr="00A96A65">
        <w:rPr>
          <w:b/>
          <w:color w:val="000000" w:themeColor="text1"/>
        </w:rPr>
        <w:t>языке»</w:t>
      </w:r>
      <w:r w:rsidR="00A96A65">
        <w:rPr>
          <w:color w:val="000000" w:themeColor="text1"/>
        </w:rPr>
        <w:t xml:space="preserve"> </w:t>
      </w:r>
      <w:r w:rsidR="00533587" w:rsidRPr="002A6244">
        <w:rPr>
          <w:color w:val="000000" w:themeColor="text1"/>
        </w:rPr>
        <w:t>в начальной школе  направлено на р</w:t>
      </w:r>
      <w:r w:rsidR="00524D6B" w:rsidRPr="002A6244">
        <w:rPr>
          <w:color w:val="000000" w:themeColor="text1"/>
        </w:rPr>
        <w:t>азличение устной и письменной форм речи, на развитие интуиции и «чувства языка», на первоначальные знания о лексике, фонетике, грамматике родного языка, на овладение умениями правильно писать и читать, участвовать в диалоге, на воспитание пробуждения познавательного интереса к родному языку, стремления совершенствовать свою речь.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Изучение предмета «М</w:t>
      </w:r>
      <w:r w:rsidRPr="002A6244">
        <w:rPr>
          <w:rStyle w:val="a6"/>
          <w:b/>
          <w:bCs/>
          <w:color w:val="000000" w:themeColor="text1"/>
        </w:rPr>
        <w:t>атематика»</w:t>
      </w:r>
      <w:r w:rsidRPr="002A6244">
        <w:rPr>
          <w:rStyle w:val="apple-converted-space"/>
          <w:b/>
          <w:bCs/>
          <w:color w:val="000000" w:themeColor="text1"/>
        </w:rPr>
        <w:t> </w:t>
      </w:r>
      <w:r w:rsidRPr="002A6244">
        <w:rPr>
          <w:color w:val="000000" w:themeColor="text1"/>
        </w:rPr>
        <w:t>направлено на формирование первоначальных представлений о математике как части общечеловеческой культуры, на 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Изучение интегрированного предмета «</w:t>
      </w:r>
      <w:r w:rsidRPr="002A6244">
        <w:rPr>
          <w:rStyle w:val="a6"/>
          <w:b/>
          <w:bCs/>
          <w:color w:val="000000" w:themeColor="text1"/>
        </w:rPr>
        <w:t>Окружающий мир»</w:t>
      </w:r>
      <w:r w:rsidRPr="002A6244">
        <w:rPr>
          <w:rStyle w:val="apple-converted-space"/>
          <w:color w:val="000000" w:themeColor="text1"/>
        </w:rPr>
        <w:t> </w:t>
      </w:r>
      <w:r w:rsidRPr="002A6244">
        <w:rPr>
          <w:color w:val="000000" w:themeColor="text1"/>
        </w:rPr>
        <w:t>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</w:t>
      </w:r>
      <w:r w:rsidR="00AB317F" w:rsidRPr="002A6244">
        <w:rPr>
          <w:color w:val="000000" w:themeColor="text1"/>
        </w:rPr>
        <w:t>у.  Особое внимание уделяется</w:t>
      </w:r>
      <w:r w:rsidRPr="002A6244">
        <w:rPr>
          <w:color w:val="000000" w:themeColor="text1"/>
        </w:rPr>
        <w:t xml:space="preserve">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 xml:space="preserve">Изучение предметов эстетического цикла </w:t>
      </w:r>
      <w:proofErr w:type="gramStart"/>
      <w:r w:rsidRPr="002A6244">
        <w:rPr>
          <w:color w:val="000000" w:themeColor="text1"/>
        </w:rPr>
        <w:t>(</w:t>
      </w:r>
      <w:r w:rsidR="00892EAC" w:rsidRPr="002A6244">
        <w:rPr>
          <w:color w:val="000000" w:themeColor="text1"/>
        </w:rPr>
        <w:t xml:space="preserve"> </w:t>
      </w:r>
      <w:proofErr w:type="gramEnd"/>
      <w:r w:rsidRPr="002A6244">
        <w:rPr>
          <w:rStyle w:val="a6"/>
          <w:b/>
          <w:bCs/>
          <w:color w:val="000000" w:themeColor="text1"/>
        </w:rPr>
        <w:t>ИЗО и музыка</w:t>
      </w:r>
      <w:r w:rsidRPr="002A6244">
        <w:rPr>
          <w:color w:val="000000" w:themeColor="text1"/>
        </w:rPr>
        <w:t>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FD12CB" w:rsidRPr="002A6244" w:rsidRDefault="00FD12CB" w:rsidP="00374992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proofErr w:type="gramStart"/>
      <w:r w:rsidRPr="002A6244">
        <w:rPr>
          <w:color w:val="000000" w:themeColor="text1"/>
        </w:rPr>
        <w:lastRenderedPageBreak/>
        <w:t>Учебный предмет</w:t>
      </w:r>
      <w:r w:rsidRPr="002A6244">
        <w:rPr>
          <w:rStyle w:val="apple-converted-space"/>
          <w:color w:val="000000" w:themeColor="text1"/>
        </w:rPr>
        <w:t> </w:t>
      </w:r>
      <w:r w:rsidRPr="002A6244">
        <w:rPr>
          <w:rStyle w:val="a6"/>
          <w:b/>
          <w:bCs/>
          <w:color w:val="000000" w:themeColor="text1"/>
        </w:rPr>
        <w:t>«Технология»</w:t>
      </w:r>
      <w:r w:rsidRPr="002A6244">
        <w:rPr>
          <w:rStyle w:val="apple-converted-space"/>
          <w:color w:val="000000" w:themeColor="text1"/>
        </w:rPr>
        <w:t> </w:t>
      </w:r>
      <w:r w:rsidRPr="002A6244">
        <w:rPr>
          <w:color w:val="000000" w:themeColor="text1"/>
        </w:rPr>
        <w:t>формирует практико-ориентированную направленность содержания обучения, которая позволяет реализовать практическое применение знаний в проектной деятельности,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  <w:proofErr w:type="gramEnd"/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Занятия по</w:t>
      </w:r>
      <w:r w:rsidRPr="002A6244">
        <w:rPr>
          <w:rStyle w:val="apple-converted-space"/>
          <w:color w:val="000000" w:themeColor="text1"/>
        </w:rPr>
        <w:t> </w:t>
      </w:r>
      <w:r w:rsidRPr="002A6244">
        <w:rPr>
          <w:rStyle w:val="a6"/>
          <w:b/>
          <w:bCs/>
          <w:color w:val="000000" w:themeColor="text1"/>
        </w:rPr>
        <w:t>физической культуре</w:t>
      </w:r>
      <w:r w:rsidRPr="002A6244">
        <w:rPr>
          <w:rStyle w:val="apple-converted-space"/>
          <w:color w:val="000000" w:themeColor="text1"/>
        </w:rPr>
        <w:t> </w:t>
      </w:r>
      <w:r w:rsidRPr="002A6244">
        <w:rPr>
          <w:color w:val="000000" w:themeColor="text1"/>
        </w:rPr>
        <w:t>направлены на укрепление здоровья, содействие гармоничному физическому развитию и всесторонней физич</w:t>
      </w:r>
      <w:r w:rsidR="00D46EC0">
        <w:rPr>
          <w:color w:val="000000" w:themeColor="text1"/>
        </w:rPr>
        <w:t xml:space="preserve">еской подготовленности учащихся, а игра в </w:t>
      </w:r>
      <w:r w:rsidR="00D46EC0" w:rsidRPr="006E32F8">
        <w:rPr>
          <w:b/>
          <w:color w:val="000000" w:themeColor="text1"/>
        </w:rPr>
        <w:t>шахматы</w:t>
      </w:r>
      <w:r w:rsidR="00D46EC0">
        <w:rPr>
          <w:color w:val="000000" w:themeColor="text1"/>
        </w:rPr>
        <w:t xml:space="preserve"> поможет развитию логического мышления обучающихся.</w:t>
      </w:r>
    </w:p>
    <w:p w:rsidR="00D503F5" w:rsidRPr="002A6244" w:rsidRDefault="00D46EC0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FD12CB" w:rsidRPr="002A6244">
        <w:rPr>
          <w:color w:val="000000" w:themeColor="text1"/>
        </w:rPr>
        <w:t>Для реализации содержания образовательного стандарта начального общего образования образовательным учреждением выбрана система учебников «Школа России» (научный руководитель А.А.Плешаков), допуще</w:t>
      </w:r>
      <w:r w:rsidR="009B0EA7" w:rsidRPr="002A6244">
        <w:rPr>
          <w:color w:val="000000" w:themeColor="text1"/>
        </w:rPr>
        <w:t xml:space="preserve">нная к реализации </w:t>
      </w:r>
      <w:proofErr w:type="spellStart"/>
      <w:r w:rsidR="009B0EA7" w:rsidRPr="002A6244">
        <w:rPr>
          <w:color w:val="000000" w:themeColor="text1"/>
        </w:rPr>
        <w:t>М</w:t>
      </w:r>
      <w:r w:rsidR="00FB179D" w:rsidRPr="002A6244">
        <w:rPr>
          <w:color w:val="000000" w:themeColor="text1"/>
        </w:rPr>
        <w:t>ОиН</w:t>
      </w:r>
      <w:proofErr w:type="spellEnd"/>
      <w:r w:rsidR="009B0EA7" w:rsidRPr="002A6244">
        <w:rPr>
          <w:color w:val="000000" w:themeColor="text1"/>
        </w:rPr>
        <w:t xml:space="preserve"> РФ</w:t>
      </w:r>
      <w:r w:rsidR="00583431">
        <w:rPr>
          <w:color w:val="000000" w:themeColor="text1"/>
        </w:rPr>
        <w:t xml:space="preserve"> на  2018-2019 </w:t>
      </w:r>
      <w:r w:rsidR="00FD12CB" w:rsidRPr="002A6244">
        <w:rPr>
          <w:color w:val="000000" w:themeColor="text1"/>
        </w:rPr>
        <w:t xml:space="preserve">учебный год. Этот комплект реализует подходы, заложенные в «Концепции духовно-нравственного развития и воспитания личности гражданина России», что соответствует цели и основной идее Программы развития МКОУ СОШ  №2 </w:t>
      </w:r>
      <w:proofErr w:type="spellStart"/>
      <w:r w:rsidR="00FD12CB" w:rsidRPr="002A6244">
        <w:rPr>
          <w:color w:val="000000" w:themeColor="text1"/>
        </w:rPr>
        <w:t>с</w:t>
      </w:r>
      <w:proofErr w:type="gramStart"/>
      <w:r w:rsidR="00FD12CB" w:rsidRPr="002A6244">
        <w:rPr>
          <w:color w:val="000000" w:themeColor="text1"/>
        </w:rPr>
        <w:t>.Д</w:t>
      </w:r>
      <w:proofErr w:type="gramEnd"/>
      <w:r w:rsidR="00FD12CB" w:rsidRPr="002A6244">
        <w:rPr>
          <w:color w:val="000000" w:themeColor="text1"/>
        </w:rPr>
        <w:t>ур-Дур</w:t>
      </w:r>
      <w:proofErr w:type="spellEnd"/>
      <w:r w:rsidR="00FD12CB" w:rsidRPr="002A6244">
        <w:rPr>
          <w:color w:val="000000" w:themeColor="text1"/>
        </w:rPr>
        <w:t xml:space="preserve"> «Гражданское образования как источник повышения качества образования». Все программы комплекта ориентированы на планируемые результаты НОО и являются надежным инструментом для их достижения. Они обеспечивают методическую реализацию системы УУД, которые являются одной из ключевых составляющих нового стандарта. Все учебники комплекта «Школа России» имеют законченные линии с 1 по 4 класс и развернутое методическое сопровождение (рабочие тетради, дидактические материалы проверочные работы, поурочные разработки и другие пособия).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Особенность данного комплекта  является его построение на национально-значимых приоритетах, что выражается в совокупности характеристик предлагаемой модели образования. Это образование - личностно-развивающе</w:t>
      </w:r>
      <w:proofErr w:type="gramStart"/>
      <w:r w:rsidRPr="002A6244">
        <w:rPr>
          <w:color w:val="000000" w:themeColor="text1"/>
        </w:rPr>
        <w:t>е(</w:t>
      </w:r>
      <w:proofErr w:type="gramEnd"/>
      <w:r w:rsidRPr="002A6244">
        <w:rPr>
          <w:color w:val="000000" w:themeColor="text1"/>
        </w:rPr>
        <w:t>главное назначение воспитательное- терпимость, ответственность, готовность помогать друг другу),  граждански-ориентированное (гражданственность и патриотизм), глобально-ориентированное</w:t>
      </w:r>
      <w:r w:rsidR="0061694F">
        <w:rPr>
          <w:color w:val="000000" w:themeColor="text1"/>
        </w:rPr>
        <w:t xml:space="preserve"> </w:t>
      </w:r>
      <w:r w:rsidRPr="002A6244">
        <w:rPr>
          <w:color w:val="000000" w:themeColor="text1"/>
        </w:rPr>
        <w:t xml:space="preserve">(Россия показана как часть мира, открытие перед учеником представлений о связях объединяющих всех людей: проблемы и достижения), </w:t>
      </w:r>
      <w:proofErr w:type="spellStart"/>
      <w:r w:rsidRPr="002A6244">
        <w:rPr>
          <w:color w:val="000000" w:themeColor="text1"/>
        </w:rPr>
        <w:t>экоадекватное</w:t>
      </w:r>
      <w:proofErr w:type="spellEnd"/>
      <w:r w:rsidRPr="002A6244">
        <w:rPr>
          <w:color w:val="000000" w:themeColor="text1"/>
        </w:rPr>
        <w:t xml:space="preserve"> (формирование нового биосферного мышления, новой системы ценности Природа, Жизнь) . Обучение по этому комплекту носит </w:t>
      </w:r>
      <w:proofErr w:type="spellStart"/>
      <w:r w:rsidRPr="002A6244">
        <w:rPr>
          <w:color w:val="000000" w:themeColor="text1"/>
        </w:rPr>
        <w:t>деятельностный</w:t>
      </w:r>
      <w:proofErr w:type="spellEnd"/>
      <w:r w:rsidRPr="002A6244">
        <w:rPr>
          <w:color w:val="000000" w:themeColor="text1"/>
        </w:rPr>
        <w:t xml:space="preserve"> характер , при этом предпочтение отдается проблемно-поисковому подходу, который позволяет выстроить учителю гибкую методику обучения.</w:t>
      </w:r>
    </w:p>
    <w:p w:rsidR="00D503F5" w:rsidRPr="002A6244" w:rsidRDefault="00FD12CB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Основные технологии обучения -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>, игровые, уров</w:t>
      </w:r>
      <w:r w:rsidR="0061694F">
        <w:rPr>
          <w:rFonts w:ascii="Times New Roman" w:hAnsi="Times New Roman"/>
          <w:color w:val="000000" w:themeColor="text1"/>
          <w:sz w:val="24"/>
          <w:szCs w:val="24"/>
        </w:rPr>
        <w:t xml:space="preserve">невая дифференциация, проектно-исследовательская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деятельность.</w:t>
      </w:r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Обучение в первом классе осуществляется по системе учебников УМК «Школа России».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УМК «Школа России» для 1 класса включает в себя завершенные предметные линии учебников </w:t>
      </w: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>следующим</w:t>
      </w:r>
      <w:proofErr w:type="gram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основным предметом начального общего образования: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Русский язык.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Азбука. Авторы: В.Г.Горецкий, В.А.Кирюшкин, Л.А. Виноградская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Русский язык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. Авто</w:t>
      </w:r>
      <w:r w:rsidR="00583431">
        <w:rPr>
          <w:rFonts w:ascii="Times New Roman" w:hAnsi="Times New Roman"/>
          <w:color w:val="000000" w:themeColor="text1"/>
          <w:sz w:val="24"/>
          <w:szCs w:val="24"/>
        </w:rPr>
        <w:t xml:space="preserve">р: </w:t>
      </w:r>
      <w:proofErr w:type="spellStart"/>
      <w:r w:rsidR="00583431">
        <w:rPr>
          <w:rFonts w:ascii="Times New Roman" w:hAnsi="Times New Roman"/>
          <w:color w:val="000000" w:themeColor="text1"/>
          <w:sz w:val="24"/>
          <w:szCs w:val="24"/>
        </w:rPr>
        <w:t>Т.Г.Рамзаева</w:t>
      </w:r>
      <w:proofErr w:type="spellEnd"/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Литературное чтение</w:t>
      </w:r>
      <w:r w:rsidR="00583431">
        <w:rPr>
          <w:rFonts w:ascii="Times New Roman" w:hAnsi="Times New Roman"/>
          <w:color w:val="000000" w:themeColor="text1"/>
          <w:sz w:val="24"/>
          <w:szCs w:val="24"/>
        </w:rPr>
        <w:t xml:space="preserve">. Авторы Л.Ф. </w:t>
      </w:r>
      <w:proofErr w:type="spellStart"/>
      <w:r w:rsidR="00583431">
        <w:rPr>
          <w:rFonts w:ascii="Times New Roman" w:hAnsi="Times New Roman"/>
          <w:color w:val="000000" w:themeColor="text1"/>
          <w:sz w:val="24"/>
          <w:szCs w:val="24"/>
        </w:rPr>
        <w:t>Клими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нова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>, В.Г.Горецкий, М.В. Голованова и др.</w:t>
      </w:r>
    </w:p>
    <w:p w:rsidR="00436A51" w:rsidRPr="002A6244" w:rsidRDefault="00436A51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Абета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. Автор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А.Б.Химилонова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Математика.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Авторы: М.И. Моро, С.В.Степанова, С.И.Волкова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Окружающий мир.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Автор А.А.Плешаков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Технология.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Авторы: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Н.И.Роговцева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, Н.В. Богданова, И.П.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Фрейтаг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, Н.В.Добромыслова, 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Н.В.Шипилова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Музыка.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Авторы: Е.Д.Критская, Г.П.Сергеева,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Т.С.Шмагина</w:t>
      </w:r>
      <w:proofErr w:type="spellEnd"/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Изобразительное искусство.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Авторы: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Л.А.Неменская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Е.И.Коротеева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>, Н.А.Горячев</w:t>
      </w: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а(</w:t>
      </w:r>
      <w:proofErr w:type="gram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под ред.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Б.М.Неменского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90C2D" w:rsidRPr="002A6244" w:rsidRDefault="00690C2D" w:rsidP="00690C2D">
      <w:p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A6244">
        <w:rPr>
          <w:rFonts w:ascii="Times New Roman" w:hAnsi="Times New Roman"/>
          <w:b/>
          <w:color w:val="000000" w:themeColor="text1"/>
          <w:sz w:val="24"/>
          <w:szCs w:val="24"/>
        </w:rPr>
        <w:t>Фи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529CA" w:rsidRPr="002A6244">
        <w:rPr>
          <w:rFonts w:ascii="Times New Roman" w:hAnsi="Times New Roman"/>
          <w:b/>
          <w:color w:val="000000" w:themeColor="text1"/>
          <w:sz w:val="24"/>
          <w:szCs w:val="24"/>
        </w:rPr>
        <w:t>зическая</w:t>
      </w:r>
      <w:proofErr w:type="spellEnd"/>
      <w:proofErr w:type="gramEnd"/>
      <w:r w:rsidR="007529CA"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культура.</w:t>
      </w:r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Автор В.И.Лях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Интеграция в начальной школе играет принципиальную роль. Это определяется следующими факторами:</w:t>
      </w:r>
    </w:p>
    <w:p w:rsidR="007529CA" w:rsidRPr="002A6244" w:rsidRDefault="00FE1B80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E32F8">
        <w:rPr>
          <w:rFonts w:ascii="Times New Roman" w:hAnsi="Times New Roman"/>
          <w:color w:val="000000" w:themeColor="text1"/>
          <w:sz w:val="24"/>
          <w:szCs w:val="24"/>
        </w:rPr>
        <w:t xml:space="preserve">  п</w:t>
      </w:r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>ротиворечие между распределением содержания по предметам и гигиеническими требованиями;</w:t>
      </w:r>
    </w:p>
    <w:p w:rsidR="007529CA" w:rsidRPr="002A6244" w:rsidRDefault="00FE1B80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E32F8">
        <w:rPr>
          <w:rFonts w:ascii="Times New Roman" w:hAnsi="Times New Roman"/>
          <w:color w:val="000000" w:themeColor="text1"/>
          <w:sz w:val="24"/>
          <w:szCs w:val="24"/>
        </w:rPr>
        <w:t xml:space="preserve">  п</w:t>
      </w:r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>отребность младших школьников в целостном восприятии мира</w:t>
      </w:r>
      <w:r w:rsidR="006E32F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29CA" w:rsidRPr="002A6244" w:rsidRDefault="00FE1B80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E32F8">
        <w:rPr>
          <w:rFonts w:ascii="Times New Roman" w:hAnsi="Times New Roman"/>
          <w:color w:val="000000" w:themeColor="text1"/>
          <w:sz w:val="24"/>
          <w:szCs w:val="24"/>
        </w:rPr>
        <w:t xml:space="preserve">   п</w:t>
      </w:r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>рактика работы одного основного учителя, который ведёт подавляющее число предметов и часов</w:t>
      </w:r>
      <w:r w:rsidR="007C2035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C2035" w:rsidRPr="00981DD9" w:rsidRDefault="007529CA" w:rsidP="00981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Интеграция ОБЖ в курс «Окружающего мира», «Физической культуры» и «Технологии» </w:t>
      </w:r>
      <w:r w:rsidR="00FE1B80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одействует лучшему усвоению содержания предметов, установлению более прочных связей с повседневной жизнью учащегося и его семьи  в инфраструктуре в целом</w:t>
      </w:r>
      <w:r w:rsidR="00BA4F6A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81D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981DD9">
        <w:rPr>
          <w:rFonts w:ascii="Times New Roman" w:hAnsi="Times New Roman"/>
          <w:b/>
          <w:sz w:val="24"/>
          <w:szCs w:val="24"/>
        </w:rPr>
        <w:t xml:space="preserve"> </w:t>
      </w:r>
      <w:r w:rsidR="00981DD9">
        <w:rPr>
          <w:rFonts w:ascii="Times New Roman" w:hAnsi="Times New Roman"/>
          <w:sz w:val="24"/>
          <w:szCs w:val="24"/>
        </w:rPr>
        <w:t>У</w:t>
      </w:r>
      <w:r w:rsidR="00981DD9" w:rsidRPr="00F15D3C">
        <w:rPr>
          <w:rFonts w:ascii="Times New Roman" w:hAnsi="Times New Roman"/>
          <w:sz w:val="24"/>
          <w:szCs w:val="24"/>
        </w:rPr>
        <w:t>чебный курс «История Осетии» изучается интегрировано в рамках</w:t>
      </w:r>
      <w:r w:rsidR="00981DD9" w:rsidRPr="00F15D3C">
        <w:rPr>
          <w:rFonts w:ascii="Times New Roman" w:hAnsi="Times New Roman"/>
          <w:b/>
          <w:sz w:val="24"/>
          <w:szCs w:val="24"/>
        </w:rPr>
        <w:t xml:space="preserve"> </w:t>
      </w:r>
      <w:r w:rsidR="00981DD9" w:rsidRPr="00F15D3C">
        <w:rPr>
          <w:rFonts w:ascii="Times New Roman" w:hAnsi="Times New Roman"/>
          <w:sz w:val="24"/>
          <w:szCs w:val="24"/>
        </w:rPr>
        <w:t>учебного предмета «</w:t>
      </w:r>
      <w:r w:rsidR="00981DD9" w:rsidRPr="00F15D3C">
        <w:rPr>
          <w:rFonts w:ascii="Times New Roman" w:hAnsi="Times New Roman"/>
          <w:sz w:val="24"/>
          <w:szCs w:val="24"/>
          <w:lang w:eastAsia="ru-RU"/>
        </w:rPr>
        <w:t xml:space="preserve">Окружающий </w:t>
      </w:r>
      <w:r w:rsidR="00981DD9">
        <w:rPr>
          <w:rFonts w:ascii="Times New Roman" w:hAnsi="Times New Roman"/>
          <w:sz w:val="24"/>
          <w:szCs w:val="24"/>
          <w:lang w:eastAsia="ru-RU"/>
        </w:rPr>
        <w:t>мир</w:t>
      </w:r>
      <w:r w:rsidR="00981DD9" w:rsidRPr="00F15D3C">
        <w:rPr>
          <w:rFonts w:ascii="Times New Roman" w:hAnsi="Times New Roman"/>
          <w:sz w:val="24"/>
          <w:szCs w:val="24"/>
        </w:rPr>
        <w:t>» в 4 классах в объеме 17,5 часов.</w:t>
      </w:r>
      <w:r w:rsidR="00981DD9" w:rsidRPr="00F15D3C">
        <w:rPr>
          <w:rFonts w:ascii="Times New Roman" w:hAnsi="Times New Roman"/>
          <w:b/>
          <w:color w:val="FF0000"/>
          <w:sz w:val="24"/>
          <w:szCs w:val="24"/>
        </w:rPr>
        <w:tab/>
      </w:r>
      <w:r w:rsidR="00981DD9" w:rsidRPr="00F15D3C">
        <w:rPr>
          <w:rFonts w:ascii="Times New Roman" w:hAnsi="Times New Roman"/>
          <w:b/>
          <w:sz w:val="24"/>
          <w:szCs w:val="24"/>
        </w:rPr>
        <w:tab/>
      </w:r>
      <w:r w:rsidR="00981DD9" w:rsidRPr="00F15D3C">
        <w:rPr>
          <w:rFonts w:ascii="Times New Roman" w:hAnsi="Times New Roman"/>
          <w:b/>
          <w:sz w:val="24"/>
          <w:szCs w:val="24"/>
        </w:rPr>
        <w:tab/>
      </w:r>
      <w:r w:rsidR="00981DD9" w:rsidRPr="00F15D3C">
        <w:rPr>
          <w:rFonts w:ascii="Times New Roman" w:hAnsi="Times New Roman"/>
          <w:b/>
          <w:sz w:val="24"/>
          <w:szCs w:val="24"/>
        </w:rPr>
        <w:tab/>
      </w:r>
      <w:r w:rsidR="00981DD9" w:rsidRPr="00F15D3C">
        <w:rPr>
          <w:rFonts w:ascii="Times New Roman" w:hAnsi="Times New Roman"/>
          <w:b/>
          <w:sz w:val="24"/>
          <w:szCs w:val="24"/>
        </w:rPr>
        <w:tab/>
        <w:t xml:space="preserve">                                      </w:t>
      </w:r>
    </w:p>
    <w:p w:rsidR="00E1420C" w:rsidRPr="00E1420C" w:rsidRDefault="002A6244" w:rsidP="00E1420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1420C">
        <w:rPr>
          <w:rFonts w:ascii="Times New Roman" w:hAnsi="Times New Roman"/>
          <w:color w:val="000000" w:themeColor="text1"/>
        </w:rPr>
        <w:t xml:space="preserve">     </w:t>
      </w:r>
      <w:r w:rsidR="007529CA" w:rsidRPr="00E1420C">
        <w:rPr>
          <w:rFonts w:ascii="Times New Roman" w:hAnsi="Times New Roman"/>
          <w:color w:val="000000" w:themeColor="text1"/>
        </w:rPr>
        <w:t xml:space="preserve"> В содержание  обязательных для изучения в начальной школе предметов включены    материалы </w:t>
      </w:r>
      <w:proofErr w:type="spellStart"/>
      <w:r w:rsidR="007529CA" w:rsidRPr="00E1420C">
        <w:rPr>
          <w:rFonts w:ascii="Times New Roman" w:hAnsi="Times New Roman"/>
          <w:color w:val="000000" w:themeColor="text1"/>
        </w:rPr>
        <w:t>профориентационного</w:t>
      </w:r>
      <w:proofErr w:type="spellEnd"/>
      <w:r w:rsidR="007529CA" w:rsidRPr="00E1420C">
        <w:rPr>
          <w:rFonts w:ascii="Times New Roman" w:hAnsi="Times New Roman"/>
          <w:color w:val="000000" w:themeColor="text1"/>
        </w:rPr>
        <w:t xml:space="preserve">  информирования обучающихс</w:t>
      </w:r>
      <w:r w:rsidR="00FE1B80" w:rsidRPr="00E1420C">
        <w:rPr>
          <w:rFonts w:ascii="Times New Roman" w:hAnsi="Times New Roman"/>
          <w:color w:val="000000" w:themeColor="text1"/>
        </w:rPr>
        <w:t>я.</w:t>
      </w:r>
      <w:r w:rsidR="00E1420C" w:rsidRPr="00E1420C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</w:p>
    <w:p w:rsidR="00E1420C" w:rsidRPr="002A6244" w:rsidRDefault="00E1420C" w:rsidP="00E1420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учебный план 4 класса включён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комплексный учебный курс для общеобразовательных учреждений 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«Основы религиозной культуры и светской этики» (далее – ОРКСЭ) в количестве 1 час в неделю (всего 34 часа в год).</w:t>
      </w:r>
    </w:p>
    <w:p w:rsidR="00E1420C" w:rsidRPr="002A6244" w:rsidRDefault="00E1420C" w:rsidP="00E142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Целью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 к диалогу с представителями других культур и мировоззрений.</w:t>
      </w:r>
    </w:p>
    <w:p w:rsidR="00E1420C" w:rsidRPr="002A6244" w:rsidRDefault="00E1420C" w:rsidP="00E1420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Основными задачами ОРКСЭ являются:</w:t>
      </w:r>
    </w:p>
    <w:p w:rsidR="00E1420C" w:rsidRPr="002A6244" w:rsidRDefault="00E1420C" w:rsidP="00E1420C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   </w:t>
      </w:r>
    </w:p>
    <w:p w:rsidR="00E1420C" w:rsidRPr="002A6244" w:rsidRDefault="00E1420C" w:rsidP="00E1420C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представлений обучающихся о значении нравственных норм и ценностей личности, семьи, общества;</w:t>
      </w:r>
    </w:p>
    <w:p w:rsidR="00E1420C" w:rsidRPr="002A6244" w:rsidRDefault="00E1420C" w:rsidP="00E1420C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обобщение знаний, понятий и представлений о духовной культуре и морали, ранее полученных </w:t>
      </w: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E1420C" w:rsidRDefault="00E1420C" w:rsidP="00E1420C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развитие способностей обучающихся к общению в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полиэтничной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разномировоззренческой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многоконфессиональной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среде на основе взаимного уважения и диалога. </w:t>
      </w:r>
    </w:p>
    <w:p w:rsidR="00E1420C" w:rsidRPr="0064598E" w:rsidRDefault="00E1420C" w:rsidP="00E14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98E">
        <w:rPr>
          <w:rFonts w:ascii="Times New Roman" w:hAnsi="Times New Roman"/>
          <w:sz w:val="24"/>
          <w:szCs w:val="24"/>
        </w:rPr>
        <w:t>Выбор модуля, изучаемого в рамках учебного предмета ОРКСЭ, осуществляется родителями, (законными представителями) обучающихс</w:t>
      </w:r>
      <w:r>
        <w:rPr>
          <w:rFonts w:ascii="Times New Roman" w:hAnsi="Times New Roman"/>
          <w:sz w:val="24"/>
          <w:szCs w:val="24"/>
        </w:rPr>
        <w:t>я. Выбор фиксируется протоколом родительского собрания</w:t>
      </w:r>
      <w:r w:rsidRPr="0064598E">
        <w:rPr>
          <w:rFonts w:ascii="Times New Roman" w:hAnsi="Times New Roman"/>
          <w:sz w:val="24"/>
          <w:szCs w:val="24"/>
        </w:rPr>
        <w:t xml:space="preserve"> и письменными заявлениями родителей (законных представителей) обучающихся. На основании произведенного выбора </w:t>
      </w:r>
      <w:r>
        <w:rPr>
          <w:rFonts w:ascii="Times New Roman" w:hAnsi="Times New Roman"/>
          <w:sz w:val="24"/>
          <w:szCs w:val="24"/>
        </w:rPr>
        <w:t>был выбран учебный курс.</w:t>
      </w:r>
      <w:r w:rsidRPr="0064598E">
        <w:rPr>
          <w:rFonts w:ascii="Times New Roman" w:hAnsi="Times New Roman"/>
          <w:sz w:val="24"/>
          <w:szCs w:val="24"/>
        </w:rPr>
        <w:t xml:space="preserve">  </w:t>
      </w:r>
    </w:p>
    <w:p w:rsidR="00E1420C" w:rsidRPr="002A6244" w:rsidRDefault="00E1420C" w:rsidP="00E14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ОРКСЭ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E1420C" w:rsidRPr="00F15D3C" w:rsidRDefault="00981DD9" w:rsidP="00E14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D0F6C" w:rsidRPr="00981DD9" w:rsidRDefault="00E1420C" w:rsidP="00981DD9">
      <w:pPr>
        <w:tabs>
          <w:tab w:val="left" w:pos="1134"/>
        </w:tabs>
        <w:spacing w:after="0"/>
        <w:jc w:val="both"/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981DD9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981DD9">
        <w:rPr>
          <w:rFonts w:ascii="Times New Roman" w:hAnsi="Times New Roman"/>
          <w:b/>
          <w:sz w:val="24"/>
          <w:szCs w:val="24"/>
        </w:rPr>
        <w:t xml:space="preserve">        </w:t>
      </w:r>
      <w:r w:rsidRPr="00981DD9">
        <w:rPr>
          <w:rFonts w:ascii="Times New Roman" w:hAnsi="Times New Roman"/>
          <w:b/>
          <w:sz w:val="24"/>
          <w:szCs w:val="24"/>
        </w:rPr>
        <w:t xml:space="preserve">   </w:t>
      </w:r>
      <w:r w:rsidR="002A6244" w:rsidRPr="00981DD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D0F6C" w:rsidRPr="00981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0F6C" w:rsidRPr="00981DD9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Внеурочная  деятельность</w:t>
      </w:r>
    </w:p>
    <w:p w:rsidR="002A6244" w:rsidRPr="002A6244" w:rsidRDefault="002A6244" w:rsidP="005D0F6C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000000" w:themeColor="text1"/>
        </w:rPr>
      </w:pPr>
    </w:p>
    <w:p w:rsidR="007C2035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Внеурочная  деятельность  МКОУ СОШ № 2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>.Д</w:t>
      </w:r>
      <w:proofErr w:type="gramEnd"/>
      <w:r w:rsidRPr="002A6244">
        <w:rPr>
          <w:rFonts w:ascii="Times New Roman" w:hAnsi="Times New Roman"/>
          <w:color w:val="000000" w:themeColor="text1"/>
          <w:sz w:val="24"/>
          <w:szCs w:val="24"/>
        </w:rPr>
        <w:t>ур-Дур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в рамках реализации ФГОС НОО </w:t>
      </w:r>
      <w:r w:rsidR="00981DD9">
        <w:rPr>
          <w:rFonts w:ascii="Times New Roman" w:hAnsi="Times New Roman"/>
          <w:color w:val="000000" w:themeColor="text1"/>
          <w:sz w:val="24"/>
          <w:szCs w:val="24"/>
        </w:rPr>
        <w:t xml:space="preserve">и ООО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представляет собой  образовательную деятельность, осуществляемую  в формах, отличных от классно-урочной, и направленную  на достижение планируемых результатов освоения основной образовательной программы</w:t>
      </w:r>
      <w:r w:rsidR="00981DD9">
        <w:rPr>
          <w:rFonts w:ascii="Times New Roman" w:hAnsi="Times New Roman"/>
          <w:color w:val="000000" w:themeColor="text1"/>
          <w:sz w:val="24"/>
          <w:szCs w:val="24"/>
        </w:rPr>
        <w:t xml:space="preserve"> начального общего образования и основного общего образования.</w:t>
      </w:r>
    </w:p>
    <w:p w:rsidR="007529CA" w:rsidRPr="002A6244" w:rsidRDefault="007529CA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Внеурочная деятельность в начальной школе </w:t>
      </w:r>
      <w:r w:rsidR="00A6191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и в 5</w:t>
      </w:r>
      <w:r w:rsidR="00661569">
        <w:rPr>
          <w:rFonts w:ascii="Times New Roman" w:hAnsi="Times New Roman"/>
          <w:color w:val="000000" w:themeColor="text1"/>
          <w:sz w:val="24"/>
          <w:szCs w:val="24"/>
        </w:rPr>
        <w:t>-7</w:t>
      </w:r>
      <w:r w:rsidR="00680984">
        <w:rPr>
          <w:rFonts w:ascii="Times New Roman" w:hAnsi="Times New Roman"/>
          <w:color w:val="000000" w:themeColor="text1"/>
          <w:sz w:val="24"/>
          <w:szCs w:val="24"/>
        </w:rPr>
        <w:t xml:space="preserve"> классах </w:t>
      </w:r>
      <w:r w:rsidR="00A6191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позволяла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3431">
        <w:rPr>
          <w:rFonts w:ascii="Times New Roman" w:hAnsi="Times New Roman"/>
          <w:color w:val="000000" w:themeColor="text1"/>
          <w:sz w:val="24"/>
          <w:szCs w:val="24"/>
        </w:rPr>
        <w:t xml:space="preserve"> в 2017-2018 </w:t>
      </w:r>
      <w:r w:rsidR="00661569">
        <w:rPr>
          <w:rFonts w:ascii="Times New Roman" w:hAnsi="Times New Roman"/>
          <w:color w:val="000000" w:themeColor="text1"/>
          <w:sz w:val="24"/>
          <w:szCs w:val="24"/>
        </w:rPr>
        <w:t xml:space="preserve">учебном году, </w:t>
      </w:r>
      <w:r w:rsidR="00A6191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 201</w:t>
      </w:r>
      <w:r w:rsidR="00583431">
        <w:rPr>
          <w:rFonts w:ascii="Times New Roman" w:hAnsi="Times New Roman"/>
          <w:color w:val="000000" w:themeColor="text1"/>
          <w:sz w:val="24"/>
          <w:szCs w:val="24"/>
        </w:rPr>
        <w:t>8-2019</w:t>
      </w:r>
      <w:r w:rsidR="006651D1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в 1-</w:t>
      </w:r>
      <w:r w:rsidR="00583431">
        <w:rPr>
          <w:rFonts w:ascii="Times New Roman" w:hAnsi="Times New Roman"/>
          <w:color w:val="000000" w:themeColor="text1"/>
          <w:sz w:val="24"/>
          <w:szCs w:val="24"/>
        </w:rPr>
        <w:t xml:space="preserve"> 8</w:t>
      </w:r>
      <w:r w:rsidR="00A6191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классах</w:t>
      </w:r>
      <w:r w:rsidR="00661569">
        <w:rPr>
          <w:rFonts w:ascii="Times New Roman" w:hAnsi="Times New Roman"/>
          <w:color w:val="000000" w:themeColor="text1"/>
          <w:sz w:val="24"/>
          <w:szCs w:val="24"/>
        </w:rPr>
        <w:t xml:space="preserve">, в 2019-2020 </w:t>
      </w:r>
      <w:proofErr w:type="spellStart"/>
      <w:r w:rsidR="00661569">
        <w:rPr>
          <w:rFonts w:ascii="Times New Roman" w:hAnsi="Times New Roman"/>
          <w:color w:val="000000" w:themeColor="text1"/>
          <w:sz w:val="24"/>
          <w:szCs w:val="24"/>
        </w:rPr>
        <w:t>уч</w:t>
      </w:r>
      <w:proofErr w:type="gramStart"/>
      <w:r w:rsidR="00661569">
        <w:rPr>
          <w:rFonts w:ascii="Times New Roman" w:hAnsi="Times New Roman"/>
          <w:color w:val="000000" w:themeColor="text1"/>
          <w:sz w:val="24"/>
          <w:szCs w:val="24"/>
        </w:rPr>
        <w:t>.г</w:t>
      </w:r>
      <w:proofErr w:type="gramEnd"/>
      <w:r w:rsidR="00661569">
        <w:rPr>
          <w:rFonts w:ascii="Times New Roman" w:hAnsi="Times New Roman"/>
          <w:color w:val="000000" w:themeColor="text1"/>
          <w:sz w:val="24"/>
          <w:szCs w:val="24"/>
        </w:rPr>
        <w:t>оду</w:t>
      </w:r>
      <w:proofErr w:type="spellEnd"/>
      <w:r w:rsidR="00661569">
        <w:rPr>
          <w:rFonts w:ascii="Times New Roman" w:hAnsi="Times New Roman"/>
          <w:color w:val="000000" w:themeColor="text1"/>
          <w:sz w:val="24"/>
          <w:szCs w:val="24"/>
        </w:rPr>
        <w:t xml:space="preserve"> в 1-9 классах</w:t>
      </w:r>
      <w:r w:rsidR="00A61911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позволяет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решить целый ряд очень важных задач: </w:t>
      </w:r>
    </w:p>
    <w:p w:rsidR="007529CA" w:rsidRPr="002A6244" w:rsidRDefault="007C2035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обеспечить благоприятную адаптацию ребенка в школе; </w:t>
      </w:r>
    </w:p>
    <w:p w:rsidR="007529CA" w:rsidRPr="002A6244" w:rsidRDefault="007C2035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оптимизировать учебную нагрузку </w:t>
      </w:r>
      <w:proofErr w:type="gramStart"/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7529CA" w:rsidRPr="002A6244" w:rsidRDefault="007C2035" w:rsidP="007529CA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улучшить условия </w:t>
      </w:r>
      <w:r w:rsidR="007529CA" w:rsidRPr="002A6244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29CA" w:rsidRPr="002A6244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>для развития ребенка;</w:t>
      </w:r>
    </w:p>
    <w:p w:rsidR="007529CA" w:rsidRPr="002A6244" w:rsidRDefault="007C2035" w:rsidP="007529C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учесть возрастные и индивидуальные особенности </w:t>
      </w:r>
      <w:proofErr w:type="gramStart"/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="007529C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97B36" w:rsidRPr="00E1420C" w:rsidRDefault="00E1420C" w:rsidP="00E1420C">
      <w:pPr>
        <w:pStyle w:val="a4"/>
        <w:shd w:val="clear" w:color="auto" w:fill="FFFFFF"/>
        <w:spacing w:before="0" w:beforeAutospacing="0" w:after="0" w:afterAutospacing="0"/>
        <w:ind w:left="18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FD12CB" w:rsidRPr="002A6244">
        <w:rPr>
          <w:color w:val="000000" w:themeColor="text1"/>
        </w:rPr>
        <w:t>Для реализации внеурочной де</w:t>
      </w:r>
      <w:r w:rsidR="00C97B36" w:rsidRPr="002A6244">
        <w:rPr>
          <w:color w:val="000000" w:themeColor="text1"/>
        </w:rPr>
        <w:t>ятельности на ступени начального   общего образования отводило</w:t>
      </w:r>
      <w:r w:rsidR="00FD12CB" w:rsidRPr="002A6244">
        <w:rPr>
          <w:color w:val="000000" w:themeColor="text1"/>
        </w:rPr>
        <w:t>с</w:t>
      </w:r>
      <w:r w:rsidR="00C97B36" w:rsidRPr="002A6244">
        <w:rPr>
          <w:color w:val="000000" w:themeColor="text1"/>
        </w:rPr>
        <w:t>ь</w:t>
      </w:r>
      <w:r w:rsidR="00FD12CB" w:rsidRPr="002A6244">
        <w:rPr>
          <w:color w:val="000000" w:themeColor="text1"/>
        </w:rPr>
        <w:t xml:space="preserve">  </w:t>
      </w:r>
      <w:r w:rsidR="00583431">
        <w:rPr>
          <w:color w:val="000000" w:themeColor="text1"/>
        </w:rPr>
        <w:t>2</w:t>
      </w:r>
      <w:r w:rsidR="00441B51">
        <w:rPr>
          <w:color w:val="000000" w:themeColor="text1"/>
        </w:rPr>
        <w:t>5</w:t>
      </w:r>
      <w:r w:rsidR="00661569">
        <w:rPr>
          <w:color w:val="000000" w:themeColor="text1"/>
        </w:rPr>
        <w:t>/ 27</w:t>
      </w:r>
      <w:r w:rsidR="006651D1">
        <w:rPr>
          <w:color w:val="000000" w:themeColor="text1"/>
        </w:rPr>
        <w:t xml:space="preserve"> </w:t>
      </w:r>
      <w:r w:rsidR="00FD12CB" w:rsidRPr="002A6244">
        <w:rPr>
          <w:color w:val="000000" w:themeColor="text1"/>
        </w:rPr>
        <w:t>ч</w:t>
      </w:r>
      <w:r w:rsidR="007529CA" w:rsidRPr="002A6244">
        <w:rPr>
          <w:color w:val="000000" w:themeColor="text1"/>
        </w:rPr>
        <w:t>асов</w:t>
      </w:r>
      <w:r w:rsidR="00661569">
        <w:rPr>
          <w:color w:val="000000" w:themeColor="text1"/>
        </w:rPr>
        <w:t>, а в этом учебном году -58 час</w:t>
      </w:r>
      <w:r w:rsidR="007529CA" w:rsidRPr="002A6244">
        <w:rPr>
          <w:color w:val="000000" w:themeColor="text1"/>
        </w:rPr>
        <w:t xml:space="preserve"> в неделю.</w:t>
      </w:r>
      <w:r w:rsidR="00FD12CB" w:rsidRPr="002A6244">
        <w:rPr>
          <w:color w:val="000000" w:themeColor="text1"/>
        </w:rPr>
        <w:t xml:space="preserve"> Эти часы </w:t>
      </w:r>
      <w:r w:rsidR="00C97B36" w:rsidRPr="002A6244">
        <w:rPr>
          <w:color w:val="000000" w:themeColor="text1"/>
        </w:rPr>
        <w:t xml:space="preserve">были </w:t>
      </w:r>
      <w:r w:rsidR="00FD12CB" w:rsidRPr="002A6244">
        <w:rPr>
          <w:color w:val="000000" w:themeColor="text1"/>
        </w:rPr>
        <w:t xml:space="preserve">распределены по </w:t>
      </w:r>
      <w:proofErr w:type="spellStart"/>
      <w:r w:rsidR="003639F4" w:rsidRPr="002A6244">
        <w:rPr>
          <w:color w:val="000000" w:themeColor="text1"/>
        </w:rPr>
        <w:t>общеинтеллектуальному</w:t>
      </w:r>
      <w:proofErr w:type="spellEnd"/>
      <w:r w:rsidR="00AB317F" w:rsidRPr="002A6244">
        <w:rPr>
          <w:color w:val="000000" w:themeColor="text1"/>
        </w:rPr>
        <w:t xml:space="preserve">, </w:t>
      </w:r>
      <w:r w:rsidR="00617154">
        <w:rPr>
          <w:color w:val="000000" w:themeColor="text1"/>
        </w:rPr>
        <w:t xml:space="preserve"> спортивному </w:t>
      </w:r>
      <w:r w:rsidR="00AB317F" w:rsidRPr="002A6244">
        <w:rPr>
          <w:color w:val="000000" w:themeColor="text1"/>
        </w:rPr>
        <w:t>и общекультурному</w:t>
      </w:r>
      <w:r w:rsidR="003639F4" w:rsidRPr="002A6244">
        <w:rPr>
          <w:color w:val="000000" w:themeColor="text1"/>
        </w:rPr>
        <w:t xml:space="preserve"> </w:t>
      </w:r>
      <w:r w:rsidR="00AB317F" w:rsidRPr="002A6244">
        <w:rPr>
          <w:color w:val="000000" w:themeColor="text1"/>
        </w:rPr>
        <w:t xml:space="preserve"> направлениям </w:t>
      </w:r>
      <w:r w:rsidR="00FD12CB" w:rsidRPr="002A6244">
        <w:rPr>
          <w:color w:val="000000" w:themeColor="text1"/>
        </w:rPr>
        <w:t>образовател</w:t>
      </w:r>
      <w:r>
        <w:rPr>
          <w:color w:val="000000" w:themeColor="text1"/>
        </w:rPr>
        <w:t>ьно-воспитательной деятельности.</w:t>
      </w:r>
      <w:r w:rsidR="009B0EA7" w:rsidRPr="002A6244">
        <w:rPr>
          <w:bCs/>
          <w:color w:val="000000" w:themeColor="text1"/>
        </w:rPr>
        <w:t xml:space="preserve">                       </w:t>
      </w:r>
      <w:r w:rsidR="00441B51">
        <w:rPr>
          <w:bCs/>
          <w:color w:val="000000" w:themeColor="text1"/>
        </w:rPr>
        <w:t xml:space="preserve"> </w:t>
      </w:r>
    </w:p>
    <w:p w:rsidR="00E1420C" w:rsidRDefault="00E1420C" w:rsidP="00E1420C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Внеурочная деятельность:</w:t>
      </w:r>
    </w:p>
    <w:p w:rsidR="00FD12CB" w:rsidRPr="00E1420C" w:rsidRDefault="00FD12CB" w:rsidP="00E1420C">
      <w:pPr>
        <w:pStyle w:val="a3"/>
        <w:numPr>
          <w:ilvl w:val="0"/>
          <w:numId w:val="23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420C">
        <w:rPr>
          <w:rFonts w:ascii="Times New Roman" w:hAnsi="Times New Roman"/>
          <w:color w:val="000000" w:themeColor="text1"/>
          <w:sz w:val="24"/>
          <w:szCs w:val="24"/>
        </w:rPr>
        <w:t>является неотъемлемой частью образовательного процесса в школе;</w:t>
      </w:r>
    </w:p>
    <w:p w:rsidR="00FD12CB" w:rsidRPr="00E1420C" w:rsidRDefault="00FD12CB" w:rsidP="00E1420C">
      <w:pPr>
        <w:pStyle w:val="a3"/>
        <w:numPr>
          <w:ilvl w:val="0"/>
          <w:numId w:val="23"/>
        </w:num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1420C">
        <w:rPr>
          <w:rFonts w:ascii="Times New Roman" w:hAnsi="Times New Roman"/>
          <w:color w:val="000000" w:themeColor="text1"/>
          <w:sz w:val="24"/>
          <w:szCs w:val="24"/>
        </w:rPr>
        <w:t>способствует в полной мере реализовать требования федеральных образовательных стандартов начального общего образовании;</w:t>
      </w:r>
    </w:p>
    <w:p w:rsidR="00FD12CB" w:rsidRPr="00E1420C" w:rsidRDefault="00FD12CB" w:rsidP="00E1420C">
      <w:pPr>
        <w:pStyle w:val="a3"/>
        <w:numPr>
          <w:ilvl w:val="0"/>
          <w:numId w:val="23"/>
        </w:num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1420C">
        <w:rPr>
          <w:rFonts w:ascii="Times New Roman" w:hAnsi="Times New Roman"/>
          <w:color w:val="000000" w:themeColor="text1"/>
          <w:sz w:val="24"/>
          <w:szCs w:val="24"/>
        </w:rPr>
        <w:t>преимуществами данного компонента образовательного процесса является: предоставление учащимся возможности широкого спектра занятий, нап</w:t>
      </w:r>
      <w:r w:rsidR="00BA4F6A" w:rsidRPr="00E1420C">
        <w:rPr>
          <w:rFonts w:ascii="Times New Roman" w:hAnsi="Times New Roman"/>
          <w:color w:val="000000" w:themeColor="text1"/>
          <w:sz w:val="24"/>
          <w:szCs w:val="24"/>
        </w:rPr>
        <w:t>равленных на развитие школьника.</w:t>
      </w:r>
    </w:p>
    <w:p w:rsidR="00FD12CB" w:rsidRPr="002A6244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t>Внеурочная деятельность школы во многом  зависит от имеющихся кадровых и материальных возможностей, поэтому в  школе внеурочная</w:t>
      </w:r>
      <w:r w:rsidR="00554B7E" w:rsidRPr="002A6244">
        <w:rPr>
          <w:color w:val="000000" w:themeColor="text1"/>
        </w:rPr>
        <w:t xml:space="preserve"> деятельность </w:t>
      </w:r>
      <w:r w:rsidR="003639F4" w:rsidRPr="002A6244">
        <w:rPr>
          <w:color w:val="000000" w:themeColor="text1"/>
        </w:rPr>
        <w:t xml:space="preserve"> для </w:t>
      </w:r>
      <w:r w:rsidR="00AB7D88">
        <w:rPr>
          <w:color w:val="000000" w:themeColor="text1"/>
        </w:rPr>
        <w:t>учащихся 1-</w:t>
      </w:r>
      <w:r w:rsidR="00583431">
        <w:rPr>
          <w:color w:val="000000" w:themeColor="text1"/>
        </w:rPr>
        <w:t>7</w:t>
      </w:r>
      <w:r w:rsidR="009B0EA7" w:rsidRPr="002A6244">
        <w:rPr>
          <w:color w:val="000000" w:themeColor="text1"/>
        </w:rPr>
        <w:t xml:space="preserve"> </w:t>
      </w:r>
      <w:r w:rsidRPr="002A6244">
        <w:rPr>
          <w:color w:val="000000" w:themeColor="text1"/>
        </w:rPr>
        <w:t xml:space="preserve">классов </w:t>
      </w:r>
      <w:r w:rsidR="00617154">
        <w:rPr>
          <w:color w:val="000000" w:themeColor="text1"/>
        </w:rPr>
        <w:t xml:space="preserve">была </w:t>
      </w:r>
      <w:r w:rsidRPr="002A6244">
        <w:rPr>
          <w:color w:val="000000" w:themeColor="text1"/>
        </w:rPr>
        <w:t>выбрана </w:t>
      </w:r>
      <w:r w:rsidR="00617154">
        <w:rPr>
          <w:color w:val="000000" w:themeColor="text1"/>
        </w:rPr>
        <w:t xml:space="preserve"> </w:t>
      </w:r>
      <w:r w:rsidR="002A6244">
        <w:rPr>
          <w:color w:val="000000" w:themeColor="text1"/>
        </w:rPr>
        <w:t xml:space="preserve">как </w:t>
      </w:r>
      <w:r w:rsidRPr="002A6244">
        <w:rPr>
          <w:color w:val="000000" w:themeColor="text1"/>
        </w:rPr>
        <w:t xml:space="preserve"> следующая  модель:</w:t>
      </w:r>
    </w:p>
    <w:p w:rsidR="00FD12CB" w:rsidRPr="002A6244" w:rsidRDefault="00FD12CB" w:rsidP="00FD12C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-   </w:t>
      </w:r>
      <w:r w:rsidR="00AB7D8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proofErr w:type="spellStart"/>
      <w:r w:rsidR="00AB7D88">
        <w:rPr>
          <w:rFonts w:ascii="Times New Roman" w:hAnsi="Times New Roman"/>
          <w:color w:val="000000" w:themeColor="text1"/>
          <w:sz w:val="24"/>
          <w:szCs w:val="24"/>
        </w:rPr>
        <w:t>Здоровейка</w:t>
      </w:r>
      <w:proofErr w:type="spellEnd"/>
      <w:r w:rsidR="00AB7D8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C440E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2035" w:rsidRPr="002A62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есурсы </w:t>
      </w:r>
      <w:r w:rsidR="006651D1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AB7D88">
        <w:rPr>
          <w:rFonts w:ascii="Times New Roman" w:hAnsi="Times New Roman"/>
          <w:color w:val="000000" w:themeColor="text1"/>
          <w:sz w:val="24"/>
          <w:szCs w:val="24"/>
        </w:rPr>
        <w:t xml:space="preserve"> ДЮСШ</w:t>
      </w:r>
      <w:r w:rsidR="006651D1">
        <w:rPr>
          <w:rFonts w:ascii="Times New Roman" w:hAnsi="Times New Roman"/>
          <w:color w:val="000000" w:themeColor="text1"/>
          <w:sz w:val="24"/>
          <w:szCs w:val="24"/>
        </w:rPr>
        <w:t xml:space="preserve"> им. </w:t>
      </w:r>
      <w:proofErr w:type="spellStart"/>
      <w:r w:rsidR="006651D1">
        <w:rPr>
          <w:rFonts w:ascii="Times New Roman" w:hAnsi="Times New Roman"/>
          <w:color w:val="000000" w:themeColor="text1"/>
          <w:sz w:val="24"/>
          <w:szCs w:val="24"/>
        </w:rPr>
        <w:t>С.Елбаева</w:t>
      </w:r>
      <w:proofErr w:type="spellEnd"/>
      <w:r w:rsidR="00C97B36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C97B36" w:rsidRPr="002A6244">
        <w:rPr>
          <w:rFonts w:ascii="Times New Roman" w:hAnsi="Times New Roman"/>
          <w:color w:val="000000" w:themeColor="text1"/>
          <w:sz w:val="24"/>
          <w:szCs w:val="24"/>
        </w:rPr>
        <w:t>Гамаев</w:t>
      </w:r>
      <w:proofErr w:type="spellEnd"/>
      <w:r w:rsidR="00C97B36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Б.К.);</w:t>
      </w:r>
    </w:p>
    <w:p w:rsidR="00C97B36" w:rsidRDefault="00C97B36" w:rsidP="00FD12C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AB7D88">
        <w:rPr>
          <w:rFonts w:ascii="Times New Roman" w:hAnsi="Times New Roman"/>
          <w:color w:val="000000" w:themeColor="text1"/>
          <w:sz w:val="24"/>
          <w:szCs w:val="24"/>
        </w:rPr>
        <w:t>«Осетинские танцы»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40E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ресурсы </w:t>
      </w:r>
      <w:r w:rsidR="006651D1">
        <w:rPr>
          <w:rFonts w:ascii="Times New Roman" w:hAnsi="Times New Roman"/>
          <w:color w:val="000000" w:themeColor="text1"/>
          <w:sz w:val="24"/>
          <w:szCs w:val="24"/>
        </w:rPr>
        <w:t xml:space="preserve"> - СДК </w:t>
      </w:r>
      <w:r w:rsid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0F68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DF0F68">
        <w:rPr>
          <w:rFonts w:ascii="Times New Roman" w:hAnsi="Times New Roman"/>
          <w:color w:val="000000" w:themeColor="text1"/>
          <w:sz w:val="24"/>
          <w:szCs w:val="24"/>
        </w:rPr>
        <w:t>Калабеков</w:t>
      </w:r>
      <w:proofErr w:type="spellEnd"/>
      <w:r w:rsidR="00DF0F68">
        <w:rPr>
          <w:rFonts w:ascii="Times New Roman" w:hAnsi="Times New Roman"/>
          <w:color w:val="000000" w:themeColor="text1"/>
          <w:sz w:val="24"/>
          <w:szCs w:val="24"/>
        </w:rPr>
        <w:t xml:space="preserve"> Х.Р.</w:t>
      </w:r>
      <w:r w:rsidR="00AB7D88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AB7D88" w:rsidRDefault="00AB7D88" w:rsidP="00FD12C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 «Спортивные игры»</w:t>
      </w:r>
      <w:r w:rsidR="006651D1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ресурсы </w:t>
      </w:r>
      <w:r w:rsidR="006651D1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</w:rPr>
        <w:t>ФСО «Урожай»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ГамаевВ.Т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.);</w:t>
      </w:r>
    </w:p>
    <w:p w:rsidR="006651D1" w:rsidRDefault="006651D1" w:rsidP="00FD12C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  «Вольная борьба» - ресурсы -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спортшкола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им. С.Андиева 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Гмаев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В.Т.);</w:t>
      </w:r>
    </w:p>
    <w:p w:rsidR="004D5913" w:rsidRDefault="006651D1" w:rsidP="00DF0F6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  «Бокс» - ресурсы – ДЮСШ им.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С.Елбаева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Дарчиев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Э.А.).</w:t>
      </w:r>
    </w:p>
    <w:p w:rsidR="00DF0F68" w:rsidRDefault="00DF0F68" w:rsidP="0061715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DF0F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2018-2019 учебном году 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часы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внеурочной деятельности 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- 27 час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1 по 8 классы - 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>распределены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также 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proofErr w:type="spellStart"/>
      <w:r w:rsidRPr="00DF0F68">
        <w:rPr>
          <w:rFonts w:ascii="Times New Roman" w:hAnsi="Times New Roman"/>
          <w:color w:val="000000" w:themeColor="text1"/>
          <w:sz w:val="24"/>
          <w:szCs w:val="24"/>
        </w:rPr>
        <w:t>общеинтеллектуальному</w:t>
      </w:r>
      <w:proofErr w:type="spellEnd"/>
      <w:r w:rsidRPr="00DF0F68">
        <w:rPr>
          <w:rFonts w:ascii="Times New Roman" w:hAnsi="Times New Roman"/>
          <w:color w:val="000000" w:themeColor="text1"/>
          <w:sz w:val="24"/>
          <w:szCs w:val="24"/>
        </w:rPr>
        <w:t>,  спортивному и общекультурному  направлениям образовател</w:t>
      </w:r>
      <w:r>
        <w:rPr>
          <w:rFonts w:ascii="Times New Roman" w:hAnsi="Times New Roman"/>
          <w:color w:val="000000" w:themeColor="text1"/>
          <w:sz w:val="24"/>
          <w:szCs w:val="24"/>
        </w:rPr>
        <w:t>ьно-воспитательной деятельности:</w:t>
      </w:r>
    </w:p>
    <w:p w:rsidR="00DF0F68" w:rsidRDefault="00DF0F68" w:rsidP="00DF0F68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 «Художественное слово» -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ресурсы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СДК  (Хосроева З.А.);</w:t>
      </w:r>
    </w:p>
    <w:p w:rsidR="00447DDA" w:rsidRPr="002A6244" w:rsidRDefault="00DF0F68" w:rsidP="00447DDA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«Вольная борьба» - ресурсы </w:t>
      </w:r>
      <w:r w:rsidR="00447DDA">
        <w:rPr>
          <w:rFonts w:ascii="Times New Roman" w:hAnsi="Times New Roman"/>
          <w:color w:val="000000" w:themeColor="text1"/>
          <w:sz w:val="24"/>
          <w:szCs w:val="24"/>
        </w:rPr>
        <w:t xml:space="preserve"> - ДЮСШ им. </w:t>
      </w:r>
      <w:proofErr w:type="spellStart"/>
      <w:r w:rsidR="00447DDA">
        <w:rPr>
          <w:rFonts w:ascii="Times New Roman" w:hAnsi="Times New Roman"/>
          <w:color w:val="000000" w:themeColor="text1"/>
          <w:sz w:val="24"/>
          <w:szCs w:val="24"/>
        </w:rPr>
        <w:t>С.Елбаева</w:t>
      </w:r>
      <w:proofErr w:type="spellEnd"/>
      <w:r w:rsidR="00447DD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447DDA" w:rsidRPr="002A6244">
        <w:rPr>
          <w:rFonts w:ascii="Times New Roman" w:hAnsi="Times New Roman"/>
          <w:color w:val="000000" w:themeColor="text1"/>
          <w:sz w:val="24"/>
          <w:szCs w:val="24"/>
        </w:rPr>
        <w:t>Гамаев</w:t>
      </w:r>
      <w:proofErr w:type="spellEnd"/>
      <w:r w:rsidR="00447DD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Б.К.);</w:t>
      </w:r>
    </w:p>
    <w:p w:rsidR="00447DDA" w:rsidRDefault="00447DDA" w:rsidP="00447DDA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>
        <w:rPr>
          <w:rFonts w:ascii="Times New Roman" w:hAnsi="Times New Roman"/>
          <w:color w:val="000000" w:themeColor="text1"/>
          <w:sz w:val="24"/>
          <w:szCs w:val="24"/>
        </w:rPr>
        <w:t>«Осетинские танцы»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- ресурсы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СДК 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Калабеков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Х.Р.);</w:t>
      </w:r>
    </w:p>
    <w:p w:rsidR="00DE1117" w:rsidRDefault="00447DDA" w:rsidP="00447DDA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«Гармоника» - ресурсы  - СДК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Гурдзибеева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З.В.).</w:t>
      </w:r>
      <w:r w:rsidR="00DF0F68" w:rsidRPr="00DF0F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</w:t>
      </w:r>
    </w:p>
    <w:p w:rsidR="00DE1117" w:rsidRDefault="00DE1117" w:rsidP="00DE111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2019-2020 учебном году внеурочная деятельность обучающихся с 1 по 10 классы распределена </w:t>
      </w:r>
      <w:r w:rsidR="00DF0F68" w:rsidRPr="00DF0F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</w:t>
      </w:r>
      <w:r w:rsidR="00DF0F68" w:rsidRPr="00DF0F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Pr="00DF0F68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proofErr w:type="gramEnd"/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0F68">
        <w:rPr>
          <w:rFonts w:ascii="Times New Roman" w:hAnsi="Times New Roman"/>
          <w:color w:val="000000" w:themeColor="text1"/>
          <w:sz w:val="24"/>
          <w:szCs w:val="24"/>
        </w:rPr>
        <w:t>общеинтеллектуальному</w:t>
      </w:r>
      <w:proofErr w:type="spellEnd"/>
      <w:r w:rsidRPr="00DF0F68">
        <w:rPr>
          <w:rFonts w:ascii="Times New Roman" w:hAnsi="Times New Roman"/>
          <w:color w:val="000000" w:themeColor="text1"/>
          <w:sz w:val="24"/>
          <w:szCs w:val="24"/>
        </w:rPr>
        <w:t>,  спортивному</w:t>
      </w:r>
      <w:r w:rsidR="00D91DBB">
        <w:rPr>
          <w:rFonts w:ascii="Times New Roman" w:hAnsi="Times New Roman"/>
          <w:color w:val="000000" w:themeColor="text1"/>
          <w:sz w:val="24"/>
          <w:szCs w:val="24"/>
        </w:rPr>
        <w:t>, духовно-нравственному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и общекультурному  направлениям образовател</w:t>
      </w:r>
      <w:r>
        <w:rPr>
          <w:rFonts w:ascii="Times New Roman" w:hAnsi="Times New Roman"/>
          <w:color w:val="000000" w:themeColor="text1"/>
          <w:sz w:val="24"/>
          <w:szCs w:val="24"/>
        </w:rPr>
        <w:t>ьно-воспитательной деятельности:</w:t>
      </w:r>
    </w:p>
    <w:p w:rsidR="00D91DBB" w:rsidRDefault="00D91DBB" w:rsidP="00D91DB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  «Художественное слово» -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ресурсы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СДК  (Хосроева З.А.);</w:t>
      </w:r>
    </w:p>
    <w:p w:rsidR="00D91DBB" w:rsidRPr="002A6244" w:rsidRDefault="00D91DBB" w:rsidP="00D91DB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«Вольная борьба» - ресурсы  - ДЮСШ им.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С.Елбаева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Гамаев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Б.К.);</w:t>
      </w:r>
    </w:p>
    <w:p w:rsidR="00D91DBB" w:rsidRDefault="00D91DBB" w:rsidP="00D91DBB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>
        <w:rPr>
          <w:rFonts w:ascii="Times New Roman" w:hAnsi="Times New Roman"/>
          <w:color w:val="000000" w:themeColor="text1"/>
          <w:sz w:val="24"/>
          <w:szCs w:val="24"/>
        </w:rPr>
        <w:t>«Осетинские танцы»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- ресурсы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СДК 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Калабеков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Х.Р.);</w:t>
      </w:r>
    </w:p>
    <w:p w:rsidR="00D91DBB" w:rsidRDefault="00D91DBB" w:rsidP="00447DDA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«Гармоника» - ресурсы  - СДК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Гурдзибеева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З.В.);</w:t>
      </w:r>
    </w:p>
    <w:p w:rsidR="00D91DBB" w:rsidRDefault="00D91DBB" w:rsidP="00447DDA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« Художественный труд» -  ресурсы СЮТ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Бегкаева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Л.Л.);</w:t>
      </w:r>
    </w:p>
    <w:p w:rsidR="00AD3990" w:rsidRDefault="00D91DBB" w:rsidP="00447DDA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 «Драматический кружок»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- ресурсы СЮТ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>Цаллаева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Т.Н.</w:t>
      </w:r>
      <w:r w:rsidR="00AD3990">
        <w:rPr>
          <w:rFonts w:ascii="Times New Roman" w:hAnsi="Times New Roman"/>
          <w:bCs/>
          <w:color w:val="000000" w:themeColor="text1"/>
          <w:sz w:val="24"/>
          <w:szCs w:val="24"/>
        </w:rPr>
        <w:t>);</w:t>
      </w:r>
    </w:p>
    <w:p w:rsidR="00AD3990" w:rsidRDefault="00AD3990" w:rsidP="00AD3990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-  «Литературный кружок»</w:t>
      </w:r>
      <w:r w:rsidR="00D91D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- ресурсы ДТ (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Агузаров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Т.С</w:t>
      </w:r>
      <w:proofErr w:type="gramEnd"/>
    </w:p>
    <w:p w:rsidR="00FD12CB" w:rsidRPr="00AD3990" w:rsidRDefault="00DF0F68" w:rsidP="00AD3990">
      <w:pPr>
        <w:shd w:val="clear" w:color="auto" w:fill="FFFFFF"/>
        <w:spacing w:line="285" w:lineRule="atLeast"/>
        <w:textAlignment w:val="baselin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D39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FD12CB" w:rsidRPr="00AD3990">
        <w:rPr>
          <w:rFonts w:ascii="Times New Roman" w:hAnsi="Times New Roman"/>
          <w:color w:val="000000" w:themeColor="text1"/>
          <w:sz w:val="24"/>
          <w:szCs w:val="24"/>
        </w:rPr>
        <w:t>При со</w:t>
      </w:r>
      <w:r w:rsidR="00554B7E" w:rsidRPr="00AD3990">
        <w:rPr>
          <w:rFonts w:ascii="Times New Roman" w:hAnsi="Times New Roman"/>
          <w:color w:val="000000" w:themeColor="text1"/>
          <w:sz w:val="24"/>
          <w:szCs w:val="24"/>
        </w:rPr>
        <w:t xml:space="preserve">ставлении режима дня учтены </w:t>
      </w:r>
      <w:r w:rsidR="00FD12CB" w:rsidRPr="00AD3990">
        <w:rPr>
          <w:rFonts w:ascii="Times New Roman" w:hAnsi="Times New Roman"/>
          <w:color w:val="000000" w:themeColor="text1"/>
          <w:sz w:val="24"/>
          <w:szCs w:val="24"/>
        </w:rPr>
        <w:t xml:space="preserve"> гигиенические требования</w:t>
      </w:r>
      <w:r w:rsidR="00FD12CB" w:rsidRPr="00AD3990">
        <w:rPr>
          <w:color w:val="000000" w:themeColor="text1"/>
          <w:sz w:val="24"/>
          <w:szCs w:val="24"/>
        </w:rPr>
        <w:t>:</w:t>
      </w:r>
    </w:p>
    <w:p w:rsidR="00FD12CB" w:rsidRPr="00DF0F68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DF0F68">
        <w:rPr>
          <w:color w:val="000000" w:themeColor="text1"/>
        </w:rPr>
        <w:t>-   организация</w:t>
      </w:r>
      <w:r w:rsidR="003639F4" w:rsidRPr="00DF0F68">
        <w:rPr>
          <w:color w:val="000000" w:themeColor="text1"/>
        </w:rPr>
        <w:t xml:space="preserve"> </w:t>
      </w:r>
      <w:r w:rsidRPr="00DF0F68">
        <w:rPr>
          <w:color w:val="000000" w:themeColor="text1"/>
        </w:rPr>
        <w:t>зав</w:t>
      </w:r>
      <w:r w:rsidR="003639F4" w:rsidRPr="00DF0F68">
        <w:rPr>
          <w:color w:val="000000" w:themeColor="text1"/>
        </w:rPr>
        <w:t>трака</w:t>
      </w:r>
      <w:r w:rsidRPr="00DF0F68">
        <w:rPr>
          <w:color w:val="000000" w:themeColor="text1"/>
        </w:rPr>
        <w:t>;</w:t>
      </w:r>
    </w:p>
    <w:p w:rsidR="00FD12CB" w:rsidRPr="00AD3990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AD3990">
        <w:rPr>
          <w:color w:val="000000" w:themeColor="text1"/>
        </w:rPr>
        <w:t>-   обязательное пребывание учащихся на воздухе (прогулки);</w:t>
      </w:r>
    </w:p>
    <w:p w:rsidR="00FD12CB" w:rsidRPr="00DF0F68" w:rsidRDefault="00FD12CB" w:rsidP="00FD12CB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DF0F68">
        <w:rPr>
          <w:color w:val="000000" w:themeColor="text1"/>
        </w:rPr>
        <w:t>-   активный отдых при смене занятий (динамические паузы);</w:t>
      </w:r>
    </w:p>
    <w:p w:rsidR="003D3E88" w:rsidRPr="00DF0F68" w:rsidRDefault="00FD12CB" w:rsidP="007529CA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DF0F68">
        <w:rPr>
          <w:color w:val="000000" w:themeColor="text1"/>
        </w:rPr>
        <w:t>-   10-минутные перемены.</w:t>
      </w:r>
    </w:p>
    <w:p w:rsidR="003D3E88" w:rsidRPr="00DF0F68" w:rsidRDefault="003D3E88" w:rsidP="009C440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F0F68">
        <w:rPr>
          <w:rFonts w:ascii="Times New Roman" w:hAnsi="Times New Roman"/>
          <w:color w:val="000000" w:themeColor="text1"/>
          <w:sz w:val="24"/>
          <w:szCs w:val="24"/>
        </w:rPr>
        <w:t>Внеурочн</w:t>
      </w:r>
      <w:r w:rsidR="00AB317F"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ая деятельность </w:t>
      </w:r>
      <w:r w:rsidR="009C440E"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в основном  в школе </w:t>
      </w:r>
      <w:r w:rsidR="00AB317F"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организуется 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через такие формы,</w:t>
      </w:r>
      <w:r w:rsidR="00E960E3"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как </w:t>
      </w:r>
      <w:r w:rsidR="003639F4"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беседы, </w:t>
      </w:r>
      <w:r w:rsidR="00E960E3" w:rsidRPr="00DF0F68">
        <w:rPr>
          <w:rFonts w:ascii="Times New Roman" w:hAnsi="Times New Roman"/>
          <w:color w:val="000000" w:themeColor="text1"/>
          <w:sz w:val="24"/>
          <w:szCs w:val="24"/>
        </w:rPr>
        <w:t>экскурсии, кружки, секции,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олимпиады, соревно</w:t>
      </w:r>
      <w:r w:rsidR="009C440E" w:rsidRPr="00DF0F68">
        <w:rPr>
          <w:rFonts w:ascii="Times New Roman" w:hAnsi="Times New Roman"/>
          <w:color w:val="000000" w:themeColor="text1"/>
          <w:sz w:val="24"/>
          <w:szCs w:val="24"/>
        </w:rPr>
        <w:t>вания и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960E3"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сочетания следующих видов работы: </w:t>
      </w:r>
    </w:p>
    <w:p w:rsidR="003D3E88" w:rsidRPr="00DF0F68" w:rsidRDefault="003D3E88" w:rsidP="00E960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DF0F68">
        <w:rPr>
          <w:rFonts w:ascii="Times New Roman" w:hAnsi="Times New Roman"/>
          <w:color w:val="000000" w:themeColor="text1"/>
          <w:sz w:val="24"/>
          <w:szCs w:val="24"/>
        </w:rPr>
        <w:t>обра</w:t>
      </w:r>
      <w:r w:rsidR="009B0EA7" w:rsidRPr="00DF0F68">
        <w:rPr>
          <w:rFonts w:ascii="Times New Roman" w:hAnsi="Times New Roman"/>
          <w:color w:val="000000" w:themeColor="text1"/>
          <w:sz w:val="24"/>
          <w:szCs w:val="24"/>
        </w:rPr>
        <w:t>зовательные программы ОО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D3E88" w:rsidRPr="00DF0F68" w:rsidRDefault="003D3E88" w:rsidP="003D3E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DF0F68">
        <w:rPr>
          <w:rFonts w:ascii="Times New Roman" w:hAnsi="Times New Roman"/>
          <w:color w:val="000000" w:themeColor="text1"/>
          <w:sz w:val="24"/>
          <w:szCs w:val="24"/>
        </w:rPr>
        <w:t>классное руководство (эк</w:t>
      </w:r>
      <w:r w:rsidR="00E960E3" w:rsidRPr="00DF0F68">
        <w:rPr>
          <w:rFonts w:ascii="Times New Roman" w:hAnsi="Times New Roman"/>
          <w:color w:val="000000" w:themeColor="text1"/>
          <w:sz w:val="24"/>
          <w:szCs w:val="24"/>
        </w:rPr>
        <w:t>скурсии,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соревнования, общественно полезные практики и т.д.);</w:t>
      </w:r>
    </w:p>
    <w:p w:rsidR="003D3E88" w:rsidRPr="00DF0F68" w:rsidRDefault="003D3E88" w:rsidP="003D3E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деятельность иных педагогических работников </w:t>
      </w:r>
      <w:r w:rsidR="00E960E3"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E960E3" w:rsidRPr="00DF0F6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  <w:r w:rsidRPr="00DF0F68">
        <w:rPr>
          <w:rFonts w:ascii="Times New Roman" w:hAnsi="Times New Roman"/>
          <w:color w:val="000000" w:themeColor="text1"/>
          <w:sz w:val="24"/>
          <w:szCs w:val="24"/>
        </w:rPr>
        <w:t>педаг</w:t>
      </w:r>
      <w:r w:rsidR="003639F4" w:rsidRPr="00DF0F68">
        <w:rPr>
          <w:rFonts w:ascii="Times New Roman" w:hAnsi="Times New Roman"/>
          <w:color w:val="000000" w:themeColor="text1"/>
          <w:sz w:val="24"/>
          <w:szCs w:val="24"/>
        </w:rPr>
        <w:t>ога-психолога, классного руководителя</w:t>
      </w:r>
      <w:r w:rsidRPr="00DF0F68">
        <w:rPr>
          <w:rFonts w:ascii="Times New Roman" w:hAnsi="Times New Roman"/>
          <w:color w:val="000000" w:themeColor="text1"/>
          <w:sz w:val="24"/>
          <w:szCs w:val="24"/>
        </w:rPr>
        <w:t>) в соответствии с должностными обязанностями квалификационных характеристик должностей работников образования;</w:t>
      </w:r>
    </w:p>
    <w:p w:rsidR="00E477C0" w:rsidRPr="00DF0F68" w:rsidRDefault="003D3E88" w:rsidP="00690C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DF0F68">
        <w:rPr>
          <w:rFonts w:ascii="Times New Roman" w:hAnsi="Times New Roman"/>
          <w:color w:val="000000" w:themeColor="text1"/>
          <w:sz w:val="24"/>
          <w:szCs w:val="24"/>
        </w:rPr>
        <w:t>инновационную (экспериментальную) деятельность по разработке, апробации, внедрению новых образовательных программ, в том числе учитывающих региональные особенности</w:t>
      </w:r>
      <w:r w:rsidR="00690C2D" w:rsidRPr="00DF0F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D5EFB" w:rsidRPr="00F15D3C" w:rsidRDefault="00E1420C" w:rsidP="0064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D5EFB" w:rsidRPr="00F15D3C">
        <w:rPr>
          <w:rFonts w:ascii="Times New Roman" w:hAnsi="Times New Roman"/>
          <w:b/>
          <w:sz w:val="24"/>
          <w:szCs w:val="24"/>
        </w:rPr>
        <w:tab/>
      </w:r>
      <w:r w:rsidR="008D5EFB" w:rsidRPr="00F15D3C">
        <w:rPr>
          <w:rFonts w:ascii="Times New Roman" w:hAnsi="Times New Roman"/>
          <w:b/>
          <w:sz w:val="24"/>
          <w:szCs w:val="24"/>
        </w:rPr>
        <w:tab/>
      </w:r>
      <w:r w:rsidR="008D5EFB" w:rsidRPr="00F15D3C">
        <w:rPr>
          <w:rFonts w:ascii="Times New Roman" w:hAnsi="Times New Roman"/>
          <w:b/>
          <w:sz w:val="24"/>
          <w:szCs w:val="24"/>
        </w:rPr>
        <w:tab/>
        <w:t xml:space="preserve">                                      </w:t>
      </w:r>
    </w:p>
    <w:p w:rsidR="007044A9" w:rsidRPr="00E1420C" w:rsidRDefault="008D5EFB" w:rsidP="00E1420C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15D3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20935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554B7E" w:rsidRPr="002A624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E960E3" w:rsidRPr="002A6244">
        <w:rPr>
          <w:rFonts w:ascii="Times New Roman" w:hAnsi="Times New Roman"/>
          <w:b/>
          <w:color w:val="000000" w:themeColor="text1"/>
          <w:sz w:val="24"/>
          <w:szCs w:val="24"/>
        </w:rPr>
        <w:t>Основное общее образовани</w:t>
      </w:r>
      <w:r w:rsidR="00554B7E"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 </w:t>
      </w:r>
    </w:p>
    <w:p w:rsidR="00B20935" w:rsidRPr="002A6244" w:rsidRDefault="00B20935" w:rsidP="007044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A271C" w:rsidRPr="002A6244" w:rsidRDefault="00AA271C" w:rsidP="00AA271C">
      <w:pPr>
        <w:widowControl w:val="0"/>
        <w:tabs>
          <w:tab w:val="left" w:pos="851"/>
        </w:tabs>
        <w:autoSpaceDE w:val="0"/>
        <w:autoSpaceDN w:val="0"/>
        <w:adjustRightInd w:val="0"/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>С 1 сентября 201</w:t>
      </w:r>
      <w:r w:rsidR="009C440E" w:rsidRPr="002A624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4598E">
        <w:rPr>
          <w:rFonts w:ascii="Times New Roman" w:hAnsi="Times New Roman"/>
          <w:color w:val="000000" w:themeColor="text1"/>
          <w:sz w:val="24"/>
          <w:szCs w:val="24"/>
        </w:rPr>
        <w:t xml:space="preserve"> года в 5-м,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 2016</w:t>
      </w:r>
      <w:r w:rsidR="008D5EFB">
        <w:rPr>
          <w:rFonts w:ascii="Times New Roman" w:hAnsi="Times New Roman"/>
          <w:color w:val="000000" w:themeColor="text1"/>
          <w:sz w:val="24"/>
          <w:szCs w:val="24"/>
        </w:rPr>
        <w:t xml:space="preserve"> - 2017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5EFB">
        <w:rPr>
          <w:rFonts w:ascii="Times New Roman" w:hAnsi="Times New Roman"/>
          <w:color w:val="000000" w:themeColor="text1"/>
          <w:sz w:val="24"/>
          <w:szCs w:val="24"/>
        </w:rPr>
        <w:t xml:space="preserve">учебном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году в 6-м классе</w:t>
      </w:r>
      <w:r w:rsidR="0064598E">
        <w:rPr>
          <w:rFonts w:ascii="Times New Roman" w:hAnsi="Times New Roman"/>
          <w:color w:val="000000" w:themeColor="text1"/>
          <w:sz w:val="24"/>
          <w:szCs w:val="24"/>
        </w:rPr>
        <w:t>, в 2017-2018 учебном году в 7 классе</w:t>
      </w:r>
      <w:r w:rsidR="00D1646D">
        <w:rPr>
          <w:rFonts w:ascii="Times New Roman" w:hAnsi="Times New Roman"/>
          <w:color w:val="000000" w:themeColor="text1"/>
          <w:sz w:val="24"/>
          <w:szCs w:val="24"/>
        </w:rPr>
        <w:t>, в 2018-2019 учебном году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558A">
        <w:rPr>
          <w:rFonts w:ascii="Times New Roman" w:hAnsi="Times New Roman"/>
          <w:color w:val="000000" w:themeColor="text1"/>
          <w:sz w:val="24"/>
          <w:szCs w:val="24"/>
        </w:rPr>
        <w:t>в 8 классе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0558A">
        <w:rPr>
          <w:rFonts w:ascii="Times New Roman" w:hAnsi="Times New Roman"/>
          <w:color w:val="000000" w:themeColor="text1"/>
          <w:sz w:val="24"/>
          <w:szCs w:val="24"/>
        </w:rPr>
        <w:t>в 2019-2020 учебном году в 9 классе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558A">
        <w:rPr>
          <w:rFonts w:ascii="Times New Roman" w:hAnsi="Times New Roman"/>
          <w:color w:val="000000" w:themeColor="text1"/>
          <w:sz w:val="24"/>
          <w:szCs w:val="24"/>
        </w:rPr>
        <w:t xml:space="preserve">наша школа,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реализующая общеобразовательные программы основного общего образования, перешла и переходит (приказ Министерства образования и науки РФ от 17.10.2010 № 1897) на реализацию ФГОС основного</w:t>
      </w:r>
      <w:proofErr w:type="gram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общего образования. Во всех остальных классах  реализуется (приказ Министерства образования и науки РФ от 05.03.2004 № 1089) федеральный компонент государственных образовательных стандартов  общего образования.  </w:t>
      </w:r>
    </w:p>
    <w:p w:rsidR="00AA271C" w:rsidRPr="002A6244" w:rsidRDefault="00AA271C" w:rsidP="00AA271C">
      <w:pPr>
        <w:widowControl w:val="0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E0558A">
        <w:rPr>
          <w:rFonts w:ascii="Times New Roman" w:hAnsi="Times New Roman"/>
          <w:color w:val="000000" w:themeColor="text1"/>
          <w:sz w:val="24"/>
          <w:szCs w:val="24"/>
        </w:rPr>
        <w:t>Для 5-9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классов, реализующих ФГОС ООО, разработан </w:t>
      </w:r>
      <w:r w:rsidR="00CF2877" w:rsidRPr="002A6244">
        <w:rPr>
          <w:rFonts w:ascii="Times New Roman" w:hAnsi="Times New Roman"/>
          <w:color w:val="000000" w:themeColor="text1"/>
          <w:sz w:val="24"/>
          <w:szCs w:val="24"/>
        </w:rPr>
        <w:t>учебный план на основе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основной образовательной программы основного общег</w:t>
      </w:r>
      <w:r w:rsidR="00CF287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о образования,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одобренной решением федерального учебно-методического объединения по общему образованию (протокол от 08.04.2015 №1/15).</w:t>
      </w:r>
    </w:p>
    <w:p w:rsidR="00AA271C" w:rsidRPr="002A6244" w:rsidRDefault="00AA271C" w:rsidP="00AA271C">
      <w:pPr>
        <w:widowControl w:val="0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При реализации требований ФГОС общего образования  особо обращаем  внимание на такие направления, как проектирование урока, система оценки достижения планируемых результатов освоения ООП ООО, внеурочная деятельность.</w:t>
      </w:r>
    </w:p>
    <w:p w:rsidR="00AA271C" w:rsidRPr="002A6244" w:rsidRDefault="00AA271C" w:rsidP="00AA271C">
      <w:pPr>
        <w:widowControl w:val="0"/>
        <w:shd w:val="clear" w:color="auto" w:fill="FFFFFF"/>
        <w:tabs>
          <w:tab w:val="left" w:pos="851"/>
        </w:tabs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ФГОС ориентирует участников образовательного процесса на достижение определенных результатов с учетом совокупности требований к образовательной программе и условий ее реализации, заявляет три типа образовательных результатов: личностные,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метапредметные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и предметные, которые конкретизируют</w:t>
      </w:r>
      <w:r w:rsidR="00CF2877" w:rsidRPr="002A6244">
        <w:rPr>
          <w:rFonts w:ascii="Times New Roman" w:hAnsi="Times New Roman"/>
          <w:color w:val="000000" w:themeColor="text1"/>
          <w:sz w:val="24"/>
          <w:szCs w:val="24"/>
        </w:rPr>
        <w:t>ся в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287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рабочей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программе по учебного предмету с учетом его специфики.  </w:t>
      </w:r>
      <w:proofErr w:type="gramEnd"/>
    </w:p>
    <w:p w:rsidR="00AA271C" w:rsidRPr="002A6244" w:rsidRDefault="00AA271C" w:rsidP="00AA271C">
      <w:pPr>
        <w:widowControl w:val="0"/>
        <w:tabs>
          <w:tab w:val="left" w:pos="851"/>
          <w:tab w:val="left" w:pos="993"/>
        </w:tabs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>ФГОС направлен на обеспечение перехода в образовании от простой ретрансляции знаний к развитию творческих способностей обучающихся, раскрытию своих возможностей.</w:t>
      </w:r>
      <w:proofErr w:type="gramEnd"/>
    </w:p>
    <w:p w:rsidR="00AA271C" w:rsidRPr="002A6244" w:rsidRDefault="00AA271C" w:rsidP="00AA271C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Одним из ключевых элементов успешной реализации государственных программ общего образования (начального, основного, среднего) является учебник. Предметные знания, из</w:t>
      </w:r>
      <w:r w:rsidR="00CF2877" w:rsidRPr="002A6244">
        <w:rPr>
          <w:rFonts w:ascii="Times New Roman" w:hAnsi="Times New Roman"/>
          <w:color w:val="000000" w:themeColor="text1"/>
          <w:sz w:val="24"/>
          <w:szCs w:val="24"/>
        </w:rPr>
        <w:t>ложенные в учебнике, являются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достаточным основанием для формирования приемов и способов учебно-познавательной деятельности. В учебнике фиксируется некоторое обязательное для всех учащихся учебное содержание, темп усвоения которого, его количество и уровень сложности относительно разных учащихся регулируются учителем. Иными словами, именно учитель определяет, когда и как будет использован учебник. На долю учащихся отводится обязанность в строгом соответствии с полученными указаниями отработать нужный раздел учебника (например, решить определенное количество задач, прочитать дома заданный параграф и пересказать его на уроке и т. п.).</w:t>
      </w:r>
    </w:p>
    <w:p w:rsidR="002F2323" w:rsidRPr="00606B02" w:rsidRDefault="00AA271C" w:rsidP="00CF2877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A62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утвержденного п</w:t>
      </w:r>
      <w:r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риказом </w:t>
      </w:r>
      <w:proofErr w:type="spellStart"/>
      <w:r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Минобрнауки</w:t>
      </w:r>
      <w:proofErr w:type="spellEnd"/>
      <w:r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России от 31.03.2014 N 253 (ред. от 21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.04.2016</w:t>
      </w:r>
      <w:r w:rsidRPr="002A624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)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федерального</w:t>
      </w:r>
      <w:r w:rsidR="002F2323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перечня учебников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сотрудниками Северо-Осетинского республиканского института повышения квалификации работнико</w:t>
      </w:r>
      <w:r w:rsidR="002F2323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в образования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по поручению Министерства образования и науки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РСО-Алания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 целях оказания содействия образовательным организациям и педагогам школ республики в отборе учебно-методических комплексов и комплектов, позволяющих реализовать программы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предметного содержания общего образования в соответствии с требованиями ФГОС ОО</w:t>
      </w:r>
      <w:proofErr w:type="gram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, сформирован перечень учебно-методических </w:t>
      </w:r>
      <w:r w:rsidR="002F2323" w:rsidRPr="002A6244">
        <w:rPr>
          <w:rFonts w:ascii="Times New Roman" w:hAnsi="Times New Roman"/>
          <w:color w:val="000000" w:themeColor="text1"/>
          <w:sz w:val="24"/>
          <w:szCs w:val="24"/>
        </w:rPr>
        <w:t>комплектов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, рек</w:t>
      </w:r>
      <w:r w:rsidR="00CF287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омендуемых к использованию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общеобразовательным организациям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РСО-Алания</w:t>
      </w:r>
      <w:proofErr w:type="spellEnd"/>
      <w:r w:rsidR="00CF287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CF2877"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>с</w:t>
      </w:r>
      <w:r w:rsidR="002F2323"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огласно </w:t>
      </w:r>
      <w:proofErr w:type="spellStart"/>
      <w:r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2F2323"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>у</w:t>
      </w:r>
      <w:proofErr w:type="spellEnd"/>
      <w:r w:rsidR="002F2323"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закону</w:t>
      </w:r>
      <w:r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от 29 декабря 2012 г. </w:t>
      </w:r>
      <w:r w:rsidR="00CF2877"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>N 273-ФЗ «</w:t>
      </w:r>
      <w:r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CF2877"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>»,</w:t>
      </w:r>
      <w:r w:rsidR="002F2323" w:rsidRPr="002A6244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2323" w:rsidRPr="00606B02">
        <w:rPr>
          <w:rStyle w:val="blk"/>
          <w:rFonts w:ascii="Times New Roman" w:hAnsi="Times New Roman"/>
          <w:color w:val="000000" w:themeColor="text1"/>
          <w:sz w:val="24"/>
          <w:szCs w:val="24"/>
        </w:rPr>
        <w:t>мы</w:t>
      </w:r>
      <w:r w:rsidRPr="00606B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2323" w:rsidRPr="00606B02">
        <w:rPr>
          <w:rFonts w:ascii="Times New Roman" w:hAnsi="Times New Roman"/>
          <w:color w:val="000000" w:themeColor="text1"/>
          <w:sz w:val="24"/>
          <w:szCs w:val="24"/>
        </w:rPr>
        <w:t>используем</w:t>
      </w:r>
      <w:r w:rsidRPr="00606B02">
        <w:rPr>
          <w:rFonts w:ascii="Times New Roman" w:hAnsi="Times New Roman"/>
          <w:color w:val="000000" w:themeColor="text1"/>
          <w:sz w:val="24"/>
          <w:szCs w:val="24"/>
        </w:rPr>
        <w:t xml:space="preserve"> в образовательном процессе только те учебники, которые входят в ФП</w:t>
      </w:r>
      <w:r w:rsidR="002F2323" w:rsidRPr="00606B02">
        <w:rPr>
          <w:rFonts w:ascii="Times New Roman" w:hAnsi="Times New Roman"/>
          <w:color w:val="000000" w:themeColor="text1"/>
          <w:sz w:val="24"/>
          <w:szCs w:val="24"/>
        </w:rPr>
        <w:t>У.</w:t>
      </w:r>
    </w:p>
    <w:p w:rsidR="00AA271C" w:rsidRPr="00606B02" w:rsidRDefault="00AA271C" w:rsidP="002F2323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В ФПУ включены учебники, отвечающие следующим требованиям:</w:t>
      </w:r>
    </w:p>
    <w:p w:rsidR="00AA271C" w:rsidRPr="002A6244" w:rsidRDefault="00AA271C" w:rsidP="00AA271C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 принадлежащие к завершенной предметной линии учебников, представляющей собой совокупность учебников, обеспечивающей преемственность изучения учебного предмета или предметной области на соответствующем уровне общего образования;</w:t>
      </w:r>
    </w:p>
    <w:p w:rsidR="00AA271C" w:rsidRPr="002A6244" w:rsidRDefault="00AA271C" w:rsidP="00AA271C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представленные</w:t>
      </w:r>
      <w:proofErr w:type="gram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 печатной и электронной форме; </w:t>
      </w:r>
    </w:p>
    <w:p w:rsidR="00AA271C" w:rsidRPr="002A6244" w:rsidRDefault="00AA271C" w:rsidP="00AA271C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 имеющие методическое пособие для учителя, содержащее материалы по методике преподавания, изучения учебного предмета (его раздела, части) или воспитания.</w:t>
      </w:r>
    </w:p>
    <w:p w:rsidR="00AA271C" w:rsidRPr="002A6244" w:rsidRDefault="002F2323" w:rsidP="002F2323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П</w:t>
      </w:r>
      <w:r w:rsidR="00AA271C" w:rsidRPr="002A624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и комплектовании фондов школьной</w:t>
      </w:r>
      <w:r w:rsidR="00AA271C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AA271C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следующий учебный год  обращаем </w:t>
      </w:r>
      <w:r w:rsidR="00AA271C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внимание на следующие моменты:</w:t>
      </w:r>
    </w:p>
    <w:p w:rsidR="00AA271C" w:rsidRPr="002A6244" w:rsidRDefault="00AA271C" w:rsidP="00AA271C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 выбор учебников определяется содержанием основных образовательных программ, реализуемых школой;</w:t>
      </w:r>
    </w:p>
    <w:p w:rsidR="00AA271C" w:rsidRPr="002A6244" w:rsidRDefault="00AA271C" w:rsidP="00AA271C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- для сохранения преемственности в освоении основной образовательной программы нецелесообразно приобретать отдельные учебники, входящие в разные предметные линии.</w:t>
      </w:r>
    </w:p>
    <w:p w:rsidR="00AA271C" w:rsidRPr="002A6244" w:rsidRDefault="00AA271C" w:rsidP="00AA271C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Вошедшие в перечень предметные линии разработаны авторскими коллективами разных издательств и представляют целостные системы образования, которые обеспечиваются УМК. </w:t>
      </w:r>
      <w:r w:rsidR="002F2323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A271C" w:rsidRPr="002A6244" w:rsidRDefault="00AA271C" w:rsidP="00AA271C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УМК - это совокупность учебно-методических материалов и программно-технических средств, способствующих эффективному освоению учащимися учебного материала, входящего в учебную программу предметного курса. УМК включает: учебник, методические рекомендации для учителя, рабочие и проверочные тетради для учащихся, средства контроля знаний, ЭОР, материалы для поддержки дистанционного обучения (сопровождения) и т.д.</w:t>
      </w:r>
      <w:r w:rsidR="007976CE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Наша школа на ступени НОО работает по УМК «Школа России» </w:t>
      </w:r>
    </w:p>
    <w:p w:rsidR="00AA271C" w:rsidRPr="002A6244" w:rsidRDefault="00AA271C" w:rsidP="00AA271C">
      <w:pPr>
        <w:widowControl w:val="0"/>
        <w:tabs>
          <w:tab w:val="left" w:pos="851"/>
          <w:tab w:val="left" w:pos="993"/>
        </w:tabs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Впервые на Федеральном уровне в ФГОС были закреплены требования к струк</w:t>
      </w:r>
      <w:r w:rsidR="003B53FF" w:rsidRPr="002A6244">
        <w:rPr>
          <w:rFonts w:ascii="Times New Roman" w:hAnsi="Times New Roman"/>
          <w:color w:val="000000" w:themeColor="text1"/>
          <w:sz w:val="24"/>
          <w:szCs w:val="24"/>
        </w:rPr>
        <w:t>туре программ учебных предметов,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приказами </w:t>
      </w:r>
      <w:proofErr w:type="spell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от 31 декабря 2015 года «О внесении изменений в ФГОС» (№1576 - НОО, №1577 - ООО, №1578 - СОО) </w:t>
      </w:r>
      <w:r w:rsidR="003B53FF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количество обязательных элементов было сведено до трех:</w:t>
      </w:r>
    </w:p>
    <w:p w:rsidR="00D1646D" w:rsidRDefault="00AA271C" w:rsidP="00D1646D">
      <w:pPr>
        <w:widowControl w:val="0"/>
        <w:tabs>
          <w:tab w:val="left" w:pos="851"/>
        </w:tabs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D16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планируемые результаты освоения учебного предмета, курса;</w:t>
      </w:r>
    </w:p>
    <w:p w:rsidR="00AA271C" w:rsidRPr="002A6244" w:rsidRDefault="00AA271C" w:rsidP="00D1646D">
      <w:pPr>
        <w:widowControl w:val="0"/>
        <w:tabs>
          <w:tab w:val="left" w:pos="851"/>
        </w:tabs>
        <w:ind w:firstLine="6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D16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содержание учебного предмета, курса;</w:t>
      </w:r>
    </w:p>
    <w:p w:rsidR="007F4916" w:rsidRDefault="00D1646D" w:rsidP="007F49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AA271C" w:rsidRPr="002A6244">
        <w:rPr>
          <w:rFonts w:ascii="Times New Roman" w:hAnsi="Times New Roman"/>
          <w:color w:val="000000" w:themeColor="text1"/>
          <w:sz w:val="24"/>
          <w:szCs w:val="24"/>
        </w:rPr>
        <w:t>3)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271C" w:rsidRPr="002A6244">
        <w:rPr>
          <w:rFonts w:ascii="Times New Roman" w:hAnsi="Times New Roman"/>
          <w:color w:val="000000" w:themeColor="text1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  <w:r w:rsidR="007F4916" w:rsidRPr="007F4916">
        <w:rPr>
          <w:rFonts w:ascii="Times New Roman" w:hAnsi="Times New Roman"/>
          <w:sz w:val="24"/>
          <w:szCs w:val="24"/>
        </w:rPr>
        <w:t xml:space="preserve"> </w:t>
      </w:r>
    </w:p>
    <w:p w:rsidR="007044A9" w:rsidRPr="007F4916" w:rsidRDefault="00D1646D" w:rsidP="007F49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Примерный учебный план для 5- </w:t>
      </w:r>
      <w:r w:rsidR="007F4916" w:rsidRPr="00596006">
        <w:rPr>
          <w:rFonts w:ascii="Times New Roman" w:hAnsi="Times New Roman"/>
          <w:sz w:val="24"/>
          <w:szCs w:val="24"/>
        </w:rPr>
        <w:t>9 класс</w:t>
      </w:r>
      <w:r>
        <w:rPr>
          <w:rFonts w:ascii="Times New Roman" w:hAnsi="Times New Roman"/>
          <w:sz w:val="24"/>
          <w:szCs w:val="24"/>
        </w:rPr>
        <w:t>а</w:t>
      </w:r>
      <w:r w:rsidR="007F4916">
        <w:rPr>
          <w:rFonts w:ascii="Times New Roman" w:hAnsi="Times New Roman"/>
          <w:b/>
          <w:sz w:val="24"/>
          <w:szCs w:val="24"/>
        </w:rPr>
        <w:t>,</w:t>
      </w:r>
      <w:r w:rsidR="007F4916" w:rsidRPr="000B094B">
        <w:rPr>
          <w:rFonts w:ascii="Times New Roman" w:hAnsi="Times New Roman"/>
          <w:sz w:val="24"/>
          <w:szCs w:val="24"/>
        </w:rPr>
        <w:t xml:space="preserve"> </w:t>
      </w:r>
      <w:r w:rsidR="007F4916" w:rsidRPr="00F15D3C">
        <w:rPr>
          <w:rFonts w:ascii="Times New Roman" w:hAnsi="Times New Roman"/>
          <w:sz w:val="24"/>
          <w:szCs w:val="24"/>
        </w:rPr>
        <w:t>реа</w:t>
      </w:r>
      <w:r>
        <w:rPr>
          <w:rFonts w:ascii="Times New Roman" w:hAnsi="Times New Roman"/>
          <w:sz w:val="24"/>
          <w:szCs w:val="24"/>
        </w:rPr>
        <w:t>лизующий</w:t>
      </w:r>
      <w:r w:rsidR="007F4916" w:rsidRPr="00F15D3C">
        <w:rPr>
          <w:rFonts w:ascii="Times New Roman" w:hAnsi="Times New Roman"/>
          <w:sz w:val="24"/>
          <w:szCs w:val="24"/>
        </w:rPr>
        <w:t xml:space="preserve"> федеральный </w:t>
      </w:r>
      <w:r w:rsidR="007F4916">
        <w:rPr>
          <w:rFonts w:ascii="Times New Roman" w:hAnsi="Times New Roman"/>
          <w:sz w:val="24"/>
          <w:szCs w:val="24"/>
        </w:rPr>
        <w:t>и национально-</w:t>
      </w:r>
      <w:r w:rsidR="007F4916">
        <w:rPr>
          <w:rFonts w:ascii="Times New Roman" w:hAnsi="Times New Roman"/>
          <w:sz w:val="24"/>
          <w:szCs w:val="24"/>
        </w:rPr>
        <w:lastRenderedPageBreak/>
        <w:t xml:space="preserve">региональный </w:t>
      </w:r>
      <w:r w:rsidR="007F4916" w:rsidRPr="00F15D3C">
        <w:rPr>
          <w:rFonts w:ascii="Times New Roman" w:hAnsi="Times New Roman"/>
          <w:sz w:val="24"/>
          <w:szCs w:val="24"/>
        </w:rPr>
        <w:t>компонент</w:t>
      </w:r>
      <w:r w:rsidR="007F4916">
        <w:rPr>
          <w:rFonts w:ascii="Times New Roman" w:hAnsi="Times New Roman"/>
          <w:sz w:val="24"/>
          <w:szCs w:val="24"/>
        </w:rPr>
        <w:t>ы</w:t>
      </w:r>
      <w:r w:rsidR="007F4916" w:rsidRPr="00F15D3C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</w:t>
      </w:r>
      <w:r w:rsidR="007F4916">
        <w:rPr>
          <w:rFonts w:ascii="Times New Roman" w:hAnsi="Times New Roman"/>
          <w:sz w:val="24"/>
          <w:szCs w:val="24"/>
        </w:rPr>
        <w:t>,</w:t>
      </w:r>
      <w:r w:rsidR="007F4916" w:rsidRPr="00F15D3C">
        <w:rPr>
          <w:rFonts w:ascii="Times New Roman" w:hAnsi="Times New Roman"/>
          <w:b/>
          <w:sz w:val="24"/>
          <w:szCs w:val="24"/>
        </w:rPr>
        <w:t xml:space="preserve"> </w:t>
      </w:r>
      <w:r w:rsidR="007F4916" w:rsidRPr="00F15D3C">
        <w:rPr>
          <w:rFonts w:ascii="Times New Roman" w:hAnsi="Times New Roman"/>
          <w:sz w:val="24"/>
          <w:szCs w:val="24"/>
        </w:rPr>
        <w:t xml:space="preserve">ориентирован на 4-летний нормативный срок освоения образовательных программ основного общего образования. </w:t>
      </w:r>
    </w:p>
    <w:p w:rsidR="002C635C" w:rsidRPr="002A6244" w:rsidRDefault="00EF15D7" w:rsidP="00EF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00724" w:rsidRPr="002A6244">
        <w:rPr>
          <w:rFonts w:ascii="Times New Roman" w:hAnsi="Times New Roman"/>
          <w:color w:val="000000" w:themeColor="text1"/>
          <w:sz w:val="24"/>
          <w:szCs w:val="24"/>
        </w:rPr>
        <w:t>Учебный предмет "Биология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" (5 класс)   изучается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1056D0" w:rsidRPr="002A6244">
        <w:rPr>
          <w:rFonts w:ascii="Times New Roman" w:hAnsi="Times New Roman"/>
          <w:color w:val="000000" w:themeColor="text1"/>
          <w:sz w:val="24"/>
          <w:szCs w:val="24"/>
        </w:rPr>
        <w:t>1 час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 неделю</w:t>
      </w:r>
      <w:r w:rsidR="002C635C" w:rsidRPr="002A624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00724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учебный предмет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"География" - 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>1 час в неделю</w:t>
      </w:r>
      <w:r w:rsidR="00E00724" w:rsidRPr="002A62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1459" w:rsidRPr="002A6244" w:rsidRDefault="007044A9" w:rsidP="007044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Par626"/>
      <w:bookmarkEnd w:id="0"/>
      <w:r w:rsidRPr="002A6244">
        <w:rPr>
          <w:rFonts w:ascii="Times New Roman" w:hAnsi="Times New Roman"/>
          <w:color w:val="000000" w:themeColor="text1"/>
          <w:sz w:val="24"/>
          <w:szCs w:val="24"/>
        </w:rPr>
        <w:t>Учебный предмет «Искусство» изучается в 5 – 7 классах по два часа в</w:t>
      </w:r>
      <w:r w:rsidR="0013145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неделю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и включает разделы</w:t>
      </w:r>
      <w:r w:rsidR="00E00724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«Изобразительное искусство» и «Музыка». </w:t>
      </w:r>
      <w:r w:rsidR="0013145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044A9" w:rsidRPr="002A6244" w:rsidRDefault="00E00724" w:rsidP="007044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 8</w:t>
      </w:r>
      <w:r w:rsidR="00EF15D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3990">
        <w:rPr>
          <w:rFonts w:ascii="Times New Roman" w:hAnsi="Times New Roman"/>
          <w:color w:val="000000" w:themeColor="text1"/>
          <w:sz w:val="24"/>
          <w:szCs w:val="24"/>
        </w:rPr>
        <w:t>классе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 xml:space="preserve"> учебные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предме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AD3990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«Искусство»</w:t>
      </w:r>
      <w:r w:rsidR="00AD3990">
        <w:rPr>
          <w:rFonts w:ascii="Times New Roman" w:hAnsi="Times New Roman"/>
          <w:color w:val="000000" w:themeColor="text1"/>
          <w:sz w:val="24"/>
          <w:szCs w:val="24"/>
        </w:rPr>
        <w:t xml:space="preserve"> и «Черчение» изучаю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>тся по одному ча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>су в неделю.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044A9" w:rsidRPr="002A6244" w:rsidRDefault="007044A9" w:rsidP="007044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Преподавание в основной школе (в 5-8 классах) учебного предмета </w:t>
      </w:r>
      <w:r w:rsidRPr="002A6244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«Технология» </w:t>
      </w:r>
      <w:r w:rsidR="00131459" w:rsidRPr="002A6244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-  по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2 часа в неделю в 5 - 7 классах, 1 час в неделю в 8 классе.</w:t>
      </w:r>
    </w:p>
    <w:p w:rsidR="007F4916" w:rsidRPr="007F4916" w:rsidRDefault="007044A9" w:rsidP="007F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Учебный предмет "Основы безопасности жизнедеятельности" вводится для изучения на ступени основного общего образования. На его освоен</w:t>
      </w:r>
      <w:r w:rsidR="00E00724" w:rsidRPr="002A6244">
        <w:rPr>
          <w:rFonts w:ascii="Times New Roman" w:hAnsi="Times New Roman"/>
          <w:color w:val="000000" w:themeColor="text1"/>
          <w:sz w:val="24"/>
          <w:szCs w:val="24"/>
        </w:rPr>
        <w:t>ие отведен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>о по</w:t>
      </w:r>
      <w:r w:rsidR="00E00724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1 час в неделю в 8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 xml:space="preserve">и в 9 классах. </w:t>
      </w:r>
    </w:p>
    <w:p w:rsidR="007F4916" w:rsidRPr="00F15D3C" w:rsidRDefault="007F4916" w:rsidP="007F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Часы учебного предмета "Технология" в 9 классе передаются в компонент образовательного учреждения для организации </w:t>
      </w:r>
      <w:proofErr w:type="spellStart"/>
      <w:r w:rsidRPr="00F15D3C">
        <w:rPr>
          <w:rFonts w:ascii="Times New Roman" w:hAnsi="Times New Roman"/>
          <w:sz w:val="24"/>
          <w:szCs w:val="24"/>
        </w:rPr>
        <w:t>предпр</w:t>
      </w:r>
      <w:r>
        <w:rPr>
          <w:rFonts w:ascii="Times New Roman" w:hAnsi="Times New Roman"/>
          <w:sz w:val="24"/>
          <w:szCs w:val="24"/>
        </w:rPr>
        <w:t>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обучающихся:</w:t>
      </w:r>
    </w:p>
    <w:p w:rsidR="00B83608" w:rsidRDefault="00B83608" w:rsidP="009E1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F4916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1056D0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элективного курса</w:t>
      </w:r>
      <w:r w:rsidR="00A37C4F">
        <w:rPr>
          <w:rFonts w:ascii="Times New Roman" w:hAnsi="Times New Roman"/>
          <w:color w:val="000000" w:themeColor="text1"/>
          <w:sz w:val="24"/>
          <w:szCs w:val="24"/>
        </w:rPr>
        <w:t xml:space="preserve"> по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 xml:space="preserve"> математике 1</w:t>
      </w:r>
      <w:r w:rsidR="00981DD9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proofErr w:type="gramStart"/>
      <w:r w:rsidR="00981DD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9E137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E1379" w:rsidRPr="002A6244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9E137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неделю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r w:rsidR="009E1379" w:rsidRPr="002A6244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>ак самостоятельный учебный</w:t>
      </w:r>
      <w:r w:rsidR="00EF15D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предмет федерального компонента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15D7" w:rsidRPr="002A6244" w:rsidRDefault="007F4916" w:rsidP="009E1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15D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«Информатика и ИКТ» представлена в 8 и 9 классах  по 1 ч</w:t>
      </w:r>
      <w:r w:rsidR="001056D0" w:rsidRPr="002A6244">
        <w:rPr>
          <w:rFonts w:ascii="Times New Roman" w:hAnsi="Times New Roman"/>
          <w:color w:val="000000" w:themeColor="text1"/>
          <w:sz w:val="24"/>
          <w:szCs w:val="24"/>
        </w:rPr>
        <w:t>асу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7C4F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соответственно</w:t>
      </w:r>
      <w:r w:rsidR="001056D0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 неделю.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044A9" w:rsidRPr="002A6244" w:rsidRDefault="00EF15D7" w:rsidP="00EF1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Третий час учебного предмета "Физическая культура" </w:t>
      </w:r>
      <w:r w:rsidR="0013145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>использ</w:t>
      </w:r>
      <w:r w:rsidR="00131459" w:rsidRPr="002A6244">
        <w:rPr>
          <w:rFonts w:ascii="Times New Roman" w:hAnsi="Times New Roman"/>
          <w:color w:val="000000" w:themeColor="text1"/>
          <w:sz w:val="24"/>
          <w:szCs w:val="24"/>
        </w:rPr>
        <w:t>уем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7A1B08" w:rsidRPr="002A6244" w:rsidRDefault="00131459" w:rsidP="00E007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44A9" w:rsidRPr="002A6244">
        <w:rPr>
          <w:rFonts w:ascii="Times New Roman" w:hAnsi="Times New Roman"/>
          <w:color w:val="000000" w:themeColor="text1"/>
          <w:sz w:val="24"/>
          <w:szCs w:val="24"/>
        </w:rPr>
        <w:t>Учебный предмет «География » в 8 и 9 классах изучается интегрированным курсо</w:t>
      </w:r>
      <w:r w:rsidR="00351293" w:rsidRPr="002A6244">
        <w:rPr>
          <w:rFonts w:ascii="Times New Roman" w:hAnsi="Times New Roman"/>
          <w:color w:val="000000" w:themeColor="text1"/>
          <w:sz w:val="24"/>
          <w:szCs w:val="24"/>
        </w:rPr>
        <w:t>м с «Географией Осетии».</w:t>
      </w:r>
      <w:r w:rsidR="00EB4C3C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</w:t>
      </w:r>
      <w:r w:rsidR="00E00724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7A6" w:rsidRDefault="007A1B08" w:rsidP="005A07A6">
      <w:pPr>
        <w:spacing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Учебный предмет «Традиционная культура осетин» в 8 классах изуча</w:t>
      </w:r>
      <w:r w:rsidR="004D5913">
        <w:rPr>
          <w:rFonts w:ascii="Times New Roman" w:hAnsi="Times New Roman"/>
          <w:color w:val="000000" w:themeColor="text1"/>
          <w:sz w:val="24"/>
          <w:szCs w:val="24"/>
        </w:rPr>
        <w:t>ется интегрированным курсом с «Родной (о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сетинской</w:t>
      </w:r>
      <w:r w:rsidR="004D591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литературой».</w:t>
      </w:r>
    </w:p>
    <w:p w:rsidR="00D7219E" w:rsidRPr="002A6244" w:rsidRDefault="00D7219E" w:rsidP="005A07A6">
      <w:pPr>
        <w:spacing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Учебный предмет «Физика» в 9 классе </w:t>
      </w:r>
      <w:r w:rsidR="005A07A6">
        <w:rPr>
          <w:rFonts w:ascii="Times New Roman" w:hAnsi="Times New Roman"/>
          <w:color w:val="000000" w:themeColor="text1"/>
          <w:sz w:val="24"/>
          <w:szCs w:val="24"/>
        </w:rPr>
        <w:t>изучается по 3 час в неделю.</w:t>
      </w:r>
    </w:p>
    <w:p w:rsidR="00697FA9" w:rsidRPr="002A6244" w:rsidRDefault="001C70D3" w:rsidP="00697FA9">
      <w:pPr>
        <w:spacing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В целях формирования у обучающихся устойчивого интереса к профессиональной деяте</w:t>
      </w:r>
      <w:r w:rsidR="005A07A6">
        <w:rPr>
          <w:rFonts w:ascii="Times New Roman" w:hAnsi="Times New Roman"/>
          <w:color w:val="000000" w:themeColor="text1"/>
          <w:sz w:val="24"/>
          <w:szCs w:val="24"/>
        </w:rPr>
        <w:t xml:space="preserve">льности классные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часы в </w:t>
      </w:r>
      <w:r w:rsidR="00B83608">
        <w:rPr>
          <w:rFonts w:ascii="Times New Roman" w:hAnsi="Times New Roman"/>
          <w:color w:val="000000" w:themeColor="text1"/>
          <w:sz w:val="24"/>
          <w:szCs w:val="24"/>
        </w:rPr>
        <w:t xml:space="preserve">8, 9 классах, </w:t>
      </w:r>
      <w:r w:rsidR="00697F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электи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>вный курс</w:t>
      </w:r>
      <w:r w:rsidR="007F49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 xml:space="preserve"> по математике</w:t>
      </w:r>
      <w:r w:rsidR="007F49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7F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в 9 классе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217">
        <w:rPr>
          <w:rFonts w:ascii="Times New Roman" w:hAnsi="Times New Roman"/>
          <w:color w:val="000000" w:themeColor="text1"/>
          <w:sz w:val="24"/>
          <w:szCs w:val="24"/>
        </w:rPr>
        <w:t>и «</w:t>
      </w:r>
      <w:proofErr w:type="spellStart"/>
      <w:r w:rsidR="00F83217">
        <w:rPr>
          <w:rFonts w:ascii="Times New Roman" w:hAnsi="Times New Roman"/>
          <w:color w:val="000000" w:themeColor="text1"/>
          <w:sz w:val="24"/>
          <w:szCs w:val="24"/>
        </w:rPr>
        <w:t>Семьеведение</w:t>
      </w:r>
      <w:proofErr w:type="spellEnd"/>
      <w:r w:rsidR="00F83217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используем</w:t>
      </w:r>
      <w:r w:rsidR="00192B93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для </w:t>
      </w:r>
      <w:proofErr w:type="spellStart"/>
      <w:r w:rsidR="00192B93" w:rsidRPr="002A6244">
        <w:rPr>
          <w:rFonts w:ascii="Times New Roman" w:hAnsi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="00192B93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работы как </w:t>
      </w:r>
      <w:proofErr w:type="spellStart"/>
      <w:r w:rsidR="007A1B08" w:rsidRPr="002A6244">
        <w:rPr>
          <w:rFonts w:ascii="Times New Roman" w:hAnsi="Times New Roman"/>
          <w:color w:val="000000" w:themeColor="text1"/>
          <w:sz w:val="24"/>
          <w:szCs w:val="24"/>
        </w:rPr>
        <w:t>профориентационные</w:t>
      </w:r>
      <w:proofErr w:type="spellEnd"/>
      <w:r w:rsidR="007A1B08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10D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1B08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часы </w:t>
      </w:r>
      <w:r w:rsidR="00AD10DA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для оказания помощи обучающемуся в его профильном (профессио</w:t>
      </w:r>
      <w:r w:rsidR="00192B93" w:rsidRPr="002A6244">
        <w:rPr>
          <w:rFonts w:ascii="Times New Roman" w:hAnsi="Times New Roman"/>
          <w:color w:val="000000" w:themeColor="text1"/>
          <w:sz w:val="24"/>
          <w:szCs w:val="24"/>
        </w:rPr>
        <w:t>нальном) и социальном самоопреде</w:t>
      </w:r>
      <w:r w:rsidR="00697F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лении. </w:t>
      </w:r>
      <w:proofErr w:type="gramEnd"/>
    </w:p>
    <w:p w:rsidR="00A96A65" w:rsidRDefault="00567007" w:rsidP="00A96A65">
      <w:pPr>
        <w:spacing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Элективные курсы призв</w:t>
      </w:r>
      <w:r w:rsidR="00A96A65">
        <w:rPr>
          <w:rFonts w:ascii="Times New Roman" w:hAnsi="Times New Roman"/>
          <w:color w:val="000000" w:themeColor="text1"/>
          <w:sz w:val="24"/>
          <w:szCs w:val="24"/>
        </w:rPr>
        <w:t>аны решать задачи профессиональной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2A6244">
        <w:rPr>
          <w:rFonts w:ascii="Times New Roman" w:hAnsi="Times New Roman"/>
          <w:color w:val="000000" w:themeColor="text1"/>
          <w:sz w:val="24"/>
          <w:szCs w:val="24"/>
        </w:rPr>
        <w:t>подготовки</w:t>
      </w:r>
      <w:proofErr w:type="gramEnd"/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и помогают обучающимся в выборе дальнейшего </w:t>
      </w:r>
      <w:r w:rsidR="00081D35" w:rsidRPr="002A6244">
        <w:rPr>
          <w:rFonts w:ascii="Times New Roman" w:hAnsi="Times New Roman"/>
          <w:color w:val="000000" w:themeColor="text1"/>
          <w:sz w:val="24"/>
          <w:szCs w:val="24"/>
        </w:rPr>
        <w:t>направления обучения.</w:t>
      </w:r>
    </w:p>
    <w:p w:rsidR="00AD10DA" w:rsidRPr="002A6244" w:rsidRDefault="00A96A65" w:rsidP="00A96A65">
      <w:pPr>
        <w:spacing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="00697FA9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DC0447" w:rsidRPr="002A62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D10DA" w:rsidRPr="002A6244">
        <w:rPr>
          <w:rFonts w:ascii="Times New Roman" w:hAnsi="Times New Roman"/>
          <w:b/>
          <w:color w:val="000000" w:themeColor="text1"/>
          <w:sz w:val="24"/>
          <w:szCs w:val="24"/>
        </w:rPr>
        <w:t>Среднее (полное) общее образование</w:t>
      </w:r>
    </w:p>
    <w:p w:rsidR="006F6523" w:rsidRPr="00F15D3C" w:rsidRDefault="006D5DCC" w:rsidP="006F65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2A6244">
        <w:rPr>
          <w:color w:val="000000" w:themeColor="text1"/>
        </w:rPr>
        <w:t xml:space="preserve">    </w:t>
      </w:r>
      <w:r w:rsidR="006F6523">
        <w:rPr>
          <w:rFonts w:ascii="Times New Roman" w:hAnsi="Times New Roman"/>
          <w:sz w:val="24"/>
          <w:szCs w:val="24"/>
        </w:rPr>
        <w:t xml:space="preserve"> Учебный план для </w:t>
      </w:r>
      <w:r w:rsidR="006F6523">
        <w:rPr>
          <w:rFonts w:ascii="Times New Roman" w:hAnsi="Times New Roman"/>
          <w:sz w:val="24"/>
          <w:szCs w:val="24"/>
          <w:lang w:val="en-US"/>
        </w:rPr>
        <w:t>X</w:t>
      </w:r>
      <w:r w:rsidR="006F6523" w:rsidRPr="00BD75D3">
        <w:rPr>
          <w:rFonts w:ascii="Times New Roman" w:hAnsi="Times New Roman"/>
          <w:sz w:val="24"/>
          <w:szCs w:val="24"/>
        </w:rPr>
        <w:t>-</w:t>
      </w:r>
      <w:r w:rsidR="006F6523">
        <w:rPr>
          <w:rFonts w:ascii="Times New Roman" w:hAnsi="Times New Roman"/>
          <w:sz w:val="24"/>
          <w:szCs w:val="24"/>
          <w:lang w:val="en-US"/>
        </w:rPr>
        <w:t>XI</w:t>
      </w:r>
      <w:r w:rsidR="006F6523" w:rsidRPr="00BD75D3">
        <w:rPr>
          <w:rFonts w:ascii="Times New Roman" w:hAnsi="Times New Roman"/>
          <w:sz w:val="24"/>
          <w:szCs w:val="24"/>
        </w:rPr>
        <w:t xml:space="preserve"> </w:t>
      </w:r>
      <w:r w:rsidR="006F6523">
        <w:rPr>
          <w:rFonts w:ascii="Times New Roman" w:hAnsi="Times New Roman"/>
          <w:sz w:val="24"/>
          <w:szCs w:val="24"/>
        </w:rPr>
        <w:t xml:space="preserve">классов составлен на основе федерального базисного учебного плана 2004 г., </w:t>
      </w:r>
      <w:r w:rsidR="006F6523" w:rsidRPr="00F15D3C">
        <w:rPr>
          <w:rFonts w:ascii="Times New Roman" w:hAnsi="Times New Roman"/>
          <w:sz w:val="24"/>
          <w:szCs w:val="24"/>
        </w:rPr>
        <w:t xml:space="preserve"> ориентирован на 2-летний срок освоения образовательных программ среднего общего образования. </w:t>
      </w:r>
      <w:r w:rsidR="006F6523">
        <w:rPr>
          <w:rFonts w:ascii="Times New Roman" w:hAnsi="Times New Roman"/>
          <w:sz w:val="24"/>
          <w:szCs w:val="24"/>
        </w:rPr>
        <w:t xml:space="preserve"> </w:t>
      </w:r>
    </w:p>
    <w:p w:rsidR="006F6523" w:rsidRPr="00F15D3C" w:rsidRDefault="006F6523" w:rsidP="006F65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6F6523" w:rsidRPr="00F15D3C" w:rsidRDefault="006F6523" w:rsidP="006F652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Принципы построения учебного плана для 10 - 11 классов основаны на идее </w:t>
      </w:r>
      <w:r w:rsidR="00A96A65">
        <w:rPr>
          <w:rFonts w:ascii="Times New Roman" w:hAnsi="Times New Roman"/>
          <w:sz w:val="24"/>
          <w:szCs w:val="24"/>
        </w:rPr>
        <w:t xml:space="preserve"> </w:t>
      </w:r>
      <w:r w:rsidRPr="00F15D3C">
        <w:rPr>
          <w:rFonts w:ascii="Times New Roman" w:hAnsi="Times New Roman"/>
          <w:sz w:val="24"/>
          <w:szCs w:val="24"/>
        </w:rPr>
        <w:t xml:space="preserve"> базового</w:t>
      </w:r>
      <w:r w:rsidR="00A96A6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15D3C">
          <w:rPr>
            <w:rFonts w:ascii="Times New Roman" w:hAnsi="Times New Roman"/>
            <w:sz w:val="24"/>
            <w:szCs w:val="24"/>
          </w:rPr>
          <w:t>федерального компонента</w:t>
        </w:r>
      </w:hyperlink>
      <w:r w:rsidRPr="00F15D3C">
        <w:rPr>
          <w:rFonts w:ascii="Times New Roman" w:hAnsi="Times New Roman"/>
          <w:sz w:val="24"/>
          <w:szCs w:val="24"/>
        </w:rPr>
        <w:t xml:space="preserve"> государственного стандарта общего образования. Исходя из это</w:t>
      </w:r>
      <w:r w:rsidR="00113D91">
        <w:rPr>
          <w:rFonts w:ascii="Times New Roman" w:hAnsi="Times New Roman"/>
          <w:sz w:val="24"/>
          <w:szCs w:val="24"/>
        </w:rPr>
        <w:t xml:space="preserve">го, учебные предметы </w:t>
      </w:r>
      <w:r w:rsidRPr="00F15D3C">
        <w:rPr>
          <w:rFonts w:ascii="Times New Roman" w:hAnsi="Times New Roman"/>
          <w:sz w:val="24"/>
          <w:szCs w:val="24"/>
        </w:rPr>
        <w:t>предст</w:t>
      </w:r>
      <w:r w:rsidR="00113D91">
        <w:rPr>
          <w:rFonts w:ascii="Times New Roman" w:hAnsi="Times New Roman"/>
          <w:sz w:val="24"/>
          <w:szCs w:val="24"/>
        </w:rPr>
        <w:t>авлены в учебном плане  для изу</w:t>
      </w:r>
      <w:r w:rsidR="00A96A65">
        <w:rPr>
          <w:rFonts w:ascii="Times New Roman" w:hAnsi="Times New Roman"/>
          <w:sz w:val="24"/>
          <w:szCs w:val="24"/>
        </w:rPr>
        <w:t xml:space="preserve">чения обучающимся  на базовом </w:t>
      </w:r>
      <w:r w:rsidRPr="00F15D3C">
        <w:rPr>
          <w:rFonts w:ascii="Times New Roman" w:hAnsi="Times New Roman"/>
          <w:sz w:val="24"/>
          <w:szCs w:val="24"/>
        </w:rPr>
        <w:t>уровне.</w:t>
      </w:r>
    </w:p>
    <w:p w:rsidR="006D5B54" w:rsidRPr="00A96A65" w:rsidRDefault="006D5DCC" w:rsidP="006D5DCC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b/>
          <w:bCs/>
          <w:color w:val="000000" w:themeColor="text1"/>
        </w:rPr>
      </w:pPr>
      <w:r w:rsidRPr="002A6244">
        <w:rPr>
          <w:color w:val="000000" w:themeColor="text1"/>
        </w:rPr>
        <w:t xml:space="preserve">       Продолжительность учебного года в 10 классе-  34 недели, в 11 классе от 34 до 37 учебных недель и зависит от продолжительности аттестационного периода.</w:t>
      </w:r>
    </w:p>
    <w:p w:rsidR="00AD6984" w:rsidRPr="002A6244" w:rsidRDefault="006D5DCC" w:rsidP="0042572C">
      <w:pPr>
        <w:pStyle w:val="a4"/>
        <w:shd w:val="clear" w:color="auto" w:fill="FFFFFF"/>
        <w:spacing w:before="0" w:beforeAutospacing="0" w:after="144" w:afterAutospacing="0" w:line="285" w:lineRule="atLeast"/>
        <w:textAlignment w:val="baseline"/>
        <w:rPr>
          <w:color w:val="000000" w:themeColor="text1"/>
        </w:rPr>
      </w:pPr>
      <w:r w:rsidRPr="002A6244">
        <w:rPr>
          <w:color w:val="000000" w:themeColor="text1"/>
        </w:rPr>
        <w:lastRenderedPageBreak/>
        <w:t xml:space="preserve"> Общая нагрузка на 1 ученика не превышает нормативы </w:t>
      </w:r>
      <w:proofErr w:type="spellStart"/>
      <w:r w:rsidRPr="002A6244">
        <w:rPr>
          <w:color w:val="000000" w:themeColor="text1"/>
        </w:rPr>
        <w:t>СанПиН</w:t>
      </w:r>
      <w:proofErr w:type="spellEnd"/>
      <w:r w:rsidRPr="002A6244">
        <w:rPr>
          <w:color w:val="000000" w:themeColor="text1"/>
        </w:rPr>
        <w:t xml:space="preserve"> 2.4.2. № 2821-10, зарегистрированных в Минюсте России 03.03. </w:t>
      </w:r>
      <w:smartTag w:uri="urn:schemas-microsoft-com:office:smarttags" w:element="metricconverter">
        <w:smartTagPr>
          <w:attr w:name="ProductID" w:val="2011 г"/>
        </w:smartTagPr>
        <w:r w:rsidRPr="002A6244">
          <w:rPr>
            <w:color w:val="000000" w:themeColor="text1"/>
          </w:rPr>
          <w:t>2011 г</w:t>
        </w:r>
      </w:smartTag>
      <w:r w:rsidRPr="002A6244">
        <w:rPr>
          <w:color w:val="000000" w:themeColor="text1"/>
        </w:rPr>
        <w:t>, № 19993</w:t>
      </w:r>
      <w:r w:rsidR="0042572C" w:rsidRPr="002A6244">
        <w:rPr>
          <w:color w:val="000000" w:themeColor="text1"/>
        </w:rPr>
        <w:t xml:space="preserve">, </w:t>
      </w:r>
      <w:r w:rsidR="005A7F40" w:rsidRPr="002A6244">
        <w:rPr>
          <w:color w:val="000000" w:themeColor="text1"/>
        </w:rPr>
        <w:t xml:space="preserve"> и не ниже минимальной нагрузки</w:t>
      </w:r>
      <w:r w:rsidR="0042572C" w:rsidRPr="002A6244">
        <w:rPr>
          <w:color w:val="000000" w:themeColor="text1"/>
        </w:rPr>
        <w:t>.</w:t>
      </w:r>
    </w:p>
    <w:p w:rsidR="0015587A" w:rsidRPr="002A6244" w:rsidRDefault="0015587A" w:rsidP="002F2620">
      <w:pPr>
        <w:tabs>
          <w:tab w:val="left" w:pos="10348"/>
        </w:tabs>
        <w:suppressAutoHyphens/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Структура учебного плана среднего (полного) общего образования включает: </w:t>
      </w:r>
    </w:p>
    <w:p w:rsidR="0015587A" w:rsidRPr="002A6244" w:rsidRDefault="0015587A" w:rsidP="0015587A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федеральный компонент;</w:t>
      </w:r>
    </w:p>
    <w:p w:rsidR="0015587A" w:rsidRPr="002A6244" w:rsidRDefault="0015587A" w:rsidP="0015587A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региональный компонент;</w:t>
      </w:r>
    </w:p>
    <w:p w:rsidR="0015587A" w:rsidRPr="002A6244" w:rsidRDefault="0015587A" w:rsidP="0015587A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компонент образовательного учреждения.</w:t>
      </w:r>
    </w:p>
    <w:p w:rsidR="009222A7" w:rsidRPr="002A6244" w:rsidRDefault="0015587A" w:rsidP="0015587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i/>
          <w:color w:val="000000" w:themeColor="text1"/>
          <w:sz w:val="24"/>
          <w:szCs w:val="24"/>
          <w:u w:val="single"/>
          <w:lang w:eastAsia="ar-SA"/>
        </w:rPr>
        <w:t xml:space="preserve">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AD6984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A7F40" w:rsidRPr="002A62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222A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Учебный план  МКОУ СОШ № 2 с. </w:t>
      </w:r>
      <w:proofErr w:type="spellStart"/>
      <w:r w:rsidR="009222A7" w:rsidRPr="002A6244">
        <w:rPr>
          <w:rFonts w:ascii="Times New Roman" w:hAnsi="Times New Roman"/>
          <w:color w:val="000000" w:themeColor="text1"/>
          <w:sz w:val="24"/>
          <w:szCs w:val="24"/>
        </w:rPr>
        <w:t>Дур-Дур</w:t>
      </w:r>
      <w:proofErr w:type="spellEnd"/>
      <w:r w:rsidR="009222A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дл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>я 10-11 классов реализует модель</w:t>
      </w:r>
      <w:r w:rsidR="009222A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4621">
        <w:rPr>
          <w:rFonts w:ascii="Times New Roman" w:hAnsi="Times New Roman"/>
          <w:color w:val="000000" w:themeColor="text1"/>
          <w:sz w:val="24"/>
          <w:szCs w:val="24"/>
        </w:rPr>
        <w:t xml:space="preserve"> базового (универсального)</w:t>
      </w:r>
      <w:r w:rsidR="009222A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обучения и формируется на основе идеи </w:t>
      </w:r>
      <w:r w:rsidR="00FD4621">
        <w:rPr>
          <w:rFonts w:ascii="Times New Roman" w:hAnsi="Times New Roman"/>
          <w:color w:val="000000" w:themeColor="text1"/>
          <w:sz w:val="24"/>
          <w:szCs w:val="24"/>
        </w:rPr>
        <w:t xml:space="preserve">  базового </w:t>
      </w:r>
      <w:r w:rsidR="009222A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компонента федерального государственного образовательного стандарта общего образования. </w:t>
      </w:r>
      <w:r w:rsidR="00FD46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67007" w:rsidRPr="002A6244" w:rsidRDefault="00F31B05" w:rsidP="0015587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67007" w:rsidRPr="002A6244">
        <w:rPr>
          <w:rFonts w:ascii="Times New Roman" w:hAnsi="Times New Roman"/>
          <w:color w:val="000000" w:themeColor="text1"/>
          <w:sz w:val="24"/>
          <w:szCs w:val="24"/>
        </w:rPr>
        <w:t>редметы базовой части учебного плана призваны приобщить учащихся к общечеловеческим и национальным ценностям и тем самым создать среду для становления и развития личности</w:t>
      </w:r>
      <w:r w:rsidR="00FD462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67007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направлены на осуществление качественной полготовки обучающихся к обучению в ВУЗах.</w:t>
      </w:r>
    </w:p>
    <w:p w:rsidR="00A13B93" w:rsidRPr="002A6244" w:rsidRDefault="00FD4621" w:rsidP="00522F13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3699C" w:rsidRPr="002A6244" w:rsidRDefault="0033699C" w:rsidP="0033699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A13B93" w:rsidRPr="002A6244">
        <w:rPr>
          <w:rFonts w:ascii="Times New Roman" w:hAnsi="Times New Roman"/>
          <w:color w:val="000000" w:themeColor="text1"/>
          <w:sz w:val="24"/>
          <w:szCs w:val="24"/>
        </w:rPr>
        <w:t>Время, отведенное на реализацию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компонента, составляет</w:t>
      </w:r>
      <w:r w:rsidR="00A13B93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не менее 75% от общего нормативного времени, отводимого на освоение основных образовательных программ общего образования.</w:t>
      </w:r>
    </w:p>
    <w:p w:rsidR="00A13B93" w:rsidRPr="002A6244" w:rsidRDefault="0033699C" w:rsidP="0033699C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A13B93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Время, отведенное на реализацию регионального  компонента, 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</w:t>
      </w:r>
      <w:r w:rsidR="00A13B93"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не менее 10 % от общего нормативного времени, отводимого на освоение основных образовательных программ общего образования.</w:t>
      </w:r>
    </w:p>
    <w:p w:rsidR="002F2620" w:rsidRPr="00F15D3C" w:rsidRDefault="00A13B93" w:rsidP="002F26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A6244">
        <w:rPr>
          <w:rFonts w:ascii="Times New Roman" w:hAnsi="Times New Roman"/>
          <w:color w:val="000000" w:themeColor="text1"/>
          <w:sz w:val="24"/>
          <w:szCs w:val="24"/>
        </w:rPr>
        <w:t>Время, отведенное на реализацию компонента обр</w:t>
      </w:r>
      <w:r w:rsidR="0033699C" w:rsidRPr="002A6244">
        <w:rPr>
          <w:rFonts w:ascii="Times New Roman" w:hAnsi="Times New Roman"/>
          <w:color w:val="000000" w:themeColor="text1"/>
          <w:sz w:val="24"/>
          <w:szCs w:val="24"/>
        </w:rPr>
        <w:t>азовательного учреждения,  составляет</w:t>
      </w:r>
      <w:r w:rsidRPr="002A6244">
        <w:rPr>
          <w:rFonts w:ascii="Times New Roman" w:hAnsi="Times New Roman"/>
          <w:color w:val="000000" w:themeColor="text1"/>
          <w:sz w:val="24"/>
          <w:szCs w:val="24"/>
        </w:rPr>
        <w:t xml:space="preserve"> не менее 10 % от общего нормативного времени, отводимого на освоение основных образовательных программ общего образования.</w:t>
      </w:r>
      <w:r w:rsidR="002F2620" w:rsidRPr="002F2620">
        <w:rPr>
          <w:rFonts w:ascii="Times New Roman" w:hAnsi="Times New Roman"/>
          <w:sz w:val="24"/>
          <w:szCs w:val="24"/>
        </w:rPr>
        <w:t xml:space="preserve"> </w:t>
      </w:r>
      <w:r w:rsidR="002F2620" w:rsidRPr="00F15D3C">
        <w:rPr>
          <w:rFonts w:ascii="Times New Roman" w:hAnsi="Times New Roman"/>
          <w:sz w:val="24"/>
          <w:szCs w:val="24"/>
        </w:rPr>
        <w:t>Региональный (национально-региональный) компонент для 10 - 11 классов представлен количеством часов, отводимых на его изучение.</w:t>
      </w:r>
    </w:p>
    <w:p w:rsidR="002F2620" w:rsidRDefault="002F2620" w:rsidP="002F26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5D3C">
        <w:rPr>
          <w:rFonts w:ascii="Times New Roman" w:hAnsi="Times New Roman"/>
          <w:sz w:val="24"/>
          <w:szCs w:val="24"/>
        </w:rPr>
        <w:t xml:space="preserve">На ступени среднего общего образования в региональный (национально-региональный) компонент перенесены часы: в 10 классе - 1 </w:t>
      </w:r>
      <w:r>
        <w:rPr>
          <w:rFonts w:ascii="Times New Roman" w:hAnsi="Times New Roman"/>
          <w:sz w:val="24"/>
          <w:szCs w:val="24"/>
        </w:rPr>
        <w:t xml:space="preserve">час в неделю учебного предмета </w:t>
      </w:r>
      <w:r w:rsidRPr="00F15D3C">
        <w:rPr>
          <w:rFonts w:ascii="Times New Roman" w:hAnsi="Times New Roman"/>
          <w:sz w:val="24"/>
          <w:szCs w:val="24"/>
        </w:rPr>
        <w:t xml:space="preserve">«Традиционная культура осетин», в 11 классе - 1 </w:t>
      </w:r>
      <w:r>
        <w:rPr>
          <w:rFonts w:ascii="Times New Roman" w:hAnsi="Times New Roman"/>
          <w:sz w:val="24"/>
          <w:szCs w:val="24"/>
        </w:rPr>
        <w:t xml:space="preserve">час в неделю учебного предмета </w:t>
      </w:r>
      <w:r w:rsidRPr="00F15D3C">
        <w:rPr>
          <w:rFonts w:ascii="Times New Roman" w:hAnsi="Times New Roman"/>
          <w:sz w:val="24"/>
          <w:szCs w:val="24"/>
        </w:rPr>
        <w:t>«Традиционная культура осетин».</w:t>
      </w:r>
    </w:p>
    <w:p w:rsidR="00424E23" w:rsidRDefault="00424E23" w:rsidP="002F26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2018-2019 учебном году приказом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05.03.2004 № 1089 вводится  изучение предме</w:t>
      </w:r>
      <w:r w:rsidR="005A07A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«Астрономия» в 10 классе (не менее </w:t>
      </w:r>
      <w:r w:rsidR="005A07A6">
        <w:rPr>
          <w:rFonts w:ascii="Times New Roman" w:hAnsi="Times New Roman"/>
          <w:sz w:val="24"/>
          <w:szCs w:val="24"/>
        </w:rPr>
        <w:t>35 час в год) на базовом уровне с продолжением в 11 классе (не менее 35 час в год).</w:t>
      </w:r>
    </w:p>
    <w:p w:rsidR="005A07A6" w:rsidRPr="00A93EEC" w:rsidRDefault="005A07A6" w:rsidP="002F26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3EEC">
        <w:rPr>
          <w:rFonts w:ascii="Times New Roman" w:hAnsi="Times New Roman"/>
          <w:sz w:val="24"/>
          <w:szCs w:val="24"/>
        </w:rPr>
        <w:t xml:space="preserve">В 2019-2020 учебном году </w:t>
      </w:r>
      <w:r w:rsidR="00F915F0" w:rsidRPr="00A93EEC">
        <w:rPr>
          <w:rFonts w:ascii="Times New Roman" w:hAnsi="Times New Roman"/>
          <w:sz w:val="24"/>
          <w:szCs w:val="24"/>
        </w:rPr>
        <w:t xml:space="preserve">программы «Основы предпринимательства» и «Финансовой грамотности» </w:t>
      </w:r>
      <w:r w:rsidR="00A93EEC" w:rsidRPr="00A93EEC">
        <w:rPr>
          <w:rFonts w:ascii="Times New Roman" w:hAnsi="Times New Roman"/>
          <w:sz w:val="24"/>
          <w:szCs w:val="24"/>
        </w:rPr>
        <w:t xml:space="preserve"> изучаются на классных часах в 10 и 11 классах, информация которых используется в дополнительном профессиональном образовании.</w:t>
      </w:r>
    </w:p>
    <w:p w:rsidR="00A13B93" w:rsidRPr="00A93EEC" w:rsidRDefault="00A13B93" w:rsidP="00A13B9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2F2620" w:rsidRPr="00A93EEC" w:rsidRDefault="002F2620" w:rsidP="00A13B9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F3FEE" w:rsidRPr="00A93EEC" w:rsidRDefault="000F3FEE" w:rsidP="000F3FE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B5F8F" w:rsidRPr="00A93EEC" w:rsidRDefault="00EB5F8F">
      <w:pPr>
        <w:rPr>
          <w:rFonts w:ascii="Times New Roman" w:hAnsi="Times New Roman"/>
          <w:sz w:val="24"/>
          <w:szCs w:val="24"/>
        </w:rPr>
      </w:pPr>
    </w:p>
    <w:sectPr w:rsidR="00EB5F8F" w:rsidRPr="00A93EEC" w:rsidSect="00EB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1C"/>
    <w:multiLevelType w:val="multilevel"/>
    <w:tmpl w:val="0000001C"/>
    <w:name w:val="WWNum30"/>
    <w:lvl w:ilvl="0">
      <w:start w:val="1"/>
      <w:numFmt w:val="bullet"/>
      <w:lvlText w:val=""/>
      <w:lvlJc w:val="left"/>
      <w:pPr>
        <w:tabs>
          <w:tab w:val="num" w:pos="1276"/>
        </w:tabs>
        <w:ind w:left="709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2">
    <w:nsid w:val="1021080D"/>
    <w:multiLevelType w:val="hybridMultilevel"/>
    <w:tmpl w:val="3940A35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B1D6D72"/>
    <w:multiLevelType w:val="hybridMultilevel"/>
    <w:tmpl w:val="E46EF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7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1749C2"/>
    <w:multiLevelType w:val="hybridMultilevel"/>
    <w:tmpl w:val="A5B8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80F87"/>
    <w:multiLevelType w:val="hybridMultilevel"/>
    <w:tmpl w:val="B372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A3028A9"/>
    <w:multiLevelType w:val="multilevel"/>
    <w:tmpl w:val="7306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8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BFD1DB9"/>
    <w:multiLevelType w:val="hybridMultilevel"/>
    <w:tmpl w:val="33E6863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71675707"/>
    <w:multiLevelType w:val="hybridMultilevel"/>
    <w:tmpl w:val="D054BC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7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5"/>
  </w:num>
  <w:num w:numId="18">
    <w:abstractNumId w:val="0"/>
  </w:num>
  <w:num w:numId="19">
    <w:abstractNumId w:val="1"/>
  </w:num>
  <w:num w:numId="20">
    <w:abstractNumId w:val="6"/>
  </w:num>
  <w:num w:numId="21">
    <w:abstractNumId w:val="2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C4"/>
    <w:rsid w:val="00007182"/>
    <w:rsid w:val="00081D35"/>
    <w:rsid w:val="00085387"/>
    <w:rsid w:val="000A4898"/>
    <w:rsid w:val="000D2119"/>
    <w:rsid w:val="000F3FEE"/>
    <w:rsid w:val="000F78F9"/>
    <w:rsid w:val="001056D0"/>
    <w:rsid w:val="0011028F"/>
    <w:rsid w:val="00113D91"/>
    <w:rsid w:val="00125F05"/>
    <w:rsid w:val="00131459"/>
    <w:rsid w:val="001367A6"/>
    <w:rsid w:val="00137BAC"/>
    <w:rsid w:val="00137D0F"/>
    <w:rsid w:val="00143009"/>
    <w:rsid w:val="00151258"/>
    <w:rsid w:val="00153456"/>
    <w:rsid w:val="0015587A"/>
    <w:rsid w:val="0017095F"/>
    <w:rsid w:val="00170F3E"/>
    <w:rsid w:val="001767BA"/>
    <w:rsid w:val="00192B93"/>
    <w:rsid w:val="001930C2"/>
    <w:rsid w:val="001A4649"/>
    <w:rsid w:val="001A62CC"/>
    <w:rsid w:val="001C5067"/>
    <w:rsid w:val="001C70D3"/>
    <w:rsid w:val="001D4D9F"/>
    <w:rsid w:val="001F2505"/>
    <w:rsid w:val="001F371A"/>
    <w:rsid w:val="001F4C66"/>
    <w:rsid w:val="00202F6C"/>
    <w:rsid w:val="002107E9"/>
    <w:rsid w:val="00216F0E"/>
    <w:rsid w:val="00217CF4"/>
    <w:rsid w:val="00224DA8"/>
    <w:rsid w:val="002302F9"/>
    <w:rsid w:val="00236F65"/>
    <w:rsid w:val="00243C7F"/>
    <w:rsid w:val="00265D30"/>
    <w:rsid w:val="0028437C"/>
    <w:rsid w:val="002863BD"/>
    <w:rsid w:val="00286CF4"/>
    <w:rsid w:val="00292A11"/>
    <w:rsid w:val="002A567A"/>
    <w:rsid w:val="002A6244"/>
    <w:rsid w:val="002C635C"/>
    <w:rsid w:val="002D7498"/>
    <w:rsid w:val="002E2B2F"/>
    <w:rsid w:val="002E3676"/>
    <w:rsid w:val="002F2323"/>
    <w:rsid w:val="002F2620"/>
    <w:rsid w:val="00312B62"/>
    <w:rsid w:val="00320BA8"/>
    <w:rsid w:val="0033699C"/>
    <w:rsid w:val="00337B72"/>
    <w:rsid w:val="00350221"/>
    <w:rsid w:val="00351293"/>
    <w:rsid w:val="00360F8B"/>
    <w:rsid w:val="003639F4"/>
    <w:rsid w:val="00365730"/>
    <w:rsid w:val="00365921"/>
    <w:rsid w:val="00374992"/>
    <w:rsid w:val="0039108C"/>
    <w:rsid w:val="003B26CF"/>
    <w:rsid w:val="003B53FF"/>
    <w:rsid w:val="003D1E2A"/>
    <w:rsid w:val="003D3E88"/>
    <w:rsid w:val="003D712B"/>
    <w:rsid w:val="003E5DDE"/>
    <w:rsid w:val="003F06E0"/>
    <w:rsid w:val="003F7BE9"/>
    <w:rsid w:val="00403256"/>
    <w:rsid w:val="00413E3C"/>
    <w:rsid w:val="00424AA2"/>
    <w:rsid w:val="00424E23"/>
    <w:rsid w:val="0042572C"/>
    <w:rsid w:val="00436A51"/>
    <w:rsid w:val="00440F86"/>
    <w:rsid w:val="00441B51"/>
    <w:rsid w:val="00441B86"/>
    <w:rsid w:val="00442364"/>
    <w:rsid w:val="00447DDA"/>
    <w:rsid w:val="00456476"/>
    <w:rsid w:val="00473666"/>
    <w:rsid w:val="00492CE0"/>
    <w:rsid w:val="004A6B93"/>
    <w:rsid w:val="004B21A4"/>
    <w:rsid w:val="004C4740"/>
    <w:rsid w:val="004C4772"/>
    <w:rsid w:val="004D23FF"/>
    <w:rsid w:val="004D3E63"/>
    <w:rsid w:val="004D5913"/>
    <w:rsid w:val="004D66D9"/>
    <w:rsid w:val="00522F13"/>
    <w:rsid w:val="00524D6B"/>
    <w:rsid w:val="00533587"/>
    <w:rsid w:val="005348F1"/>
    <w:rsid w:val="00554B7E"/>
    <w:rsid w:val="00567007"/>
    <w:rsid w:val="00575600"/>
    <w:rsid w:val="00583431"/>
    <w:rsid w:val="005A07A6"/>
    <w:rsid w:val="005A7F40"/>
    <w:rsid w:val="005B5AEE"/>
    <w:rsid w:val="005D0F6C"/>
    <w:rsid w:val="005D655C"/>
    <w:rsid w:val="00606B02"/>
    <w:rsid w:val="00607F25"/>
    <w:rsid w:val="0061694F"/>
    <w:rsid w:val="00616BAE"/>
    <w:rsid w:val="00617154"/>
    <w:rsid w:val="00635AC4"/>
    <w:rsid w:val="0064598E"/>
    <w:rsid w:val="00661569"/>
    <w:rsid w:val="006651D1"/>
    <w:rsid w:val="00680984"/>
    <w:rsid w:val="00690C2D"/>
    <w:rsid w:val="00697FA9"/>
    <w:rsid w:val="006C35AD"/>
    <w:rsid w:val="006D5B54"/>
    <w:rsid w:val="006D5DCC"/>
    <w:rsid w:val="006D6697"/>
    <w:rsid w:val="006E048C"/>
    <w:rsid w:val="006E32F8"/>
    <w:rsid w:val="006F6523"/>
    <w:rsid w:val="007044A9"/>
    <w:rsid w:val="00746652"/>
    <w:rsid w:val="0075162A"/>
    <w:rsid w:val="00752442"/>
    <w:rsid w:val="007529CA"/>
    <w:rsid w:val="00755A99"/>
    <w:rsid w:val="00756FFC"/>
    <w:rsid w:val="007572C5"/>
    <w:rsid w:val="00760F4D"/>
    <w:rsid w:val="00773AB5"/>
    <w:rsid w:val="00782C0A"/>
    <w:rsid w:val="00785CA5"/>
    <w:rsid w:val="007974D4"/>
    <w:rsid w:val="007976CE"/>
    <w:rsid w:val="007A1B08"/>
    <w:rsid w:val="007C2035"/>
    <w:rsid w:val="007C247F"/>
    <w:rsid w:val="007C2CD3"/>
    <w:rsid w:val="007C6FD1"/>
    <w:rsid w:val="007F23B8"/>
    <w:rsid w:val="007F4916"/>
    <w:rsid w:val="00801B8F"/>
    <w:rsid w:val="00810049"/>
    <w:rsid w:val="0081131F"/>
    <w:rsid w:val="00840051"/>
    <w:rsid w:val="00844AE8"/>
    <w:rsid w:val="00845E2E"/>
    <w:rsid w:val="008562CE"/>
    <w:rsid w:val="00872E47"/>
    <w:rsid w:val="00892EAC"/>
    <w:rsid w:val="008B1961"/>
    <w:rsid w:val="008B3999"/>
    <w:rsid w:val="008B514C"/>
    <w:rsid w:val="008B53DF"/>
    <w:rsid w:val="008C2C3A"/>
    <w:rsid w:val="008C43A5"/>
    <w:rsid w:val="008C65F0"/>
    <w:rsid w:val="008D3618"/>
    <w:rsid w:val="008D5EFB"/>
    <w:rsid w:val="008E1998"/>
    <w:rsid w:val="009222A7"/>
    <w:rsid w:val="00924FEB"/>
    <w:rsid w:val="00940C19"/>
    <w:rsid w:val="00961467"/>
    <w:rsid w:val="0096367B"/>
    <w:rsid w:val="00981DD9"/>
    <w:rsid w:val="0099094D"/>
    <w:rsid w:val="009A0C53"/>
    <w:rsid w:val="009B0EA7"/>
    <w:rsid w:val="009B1481"/>
    <w:rsid w:val="009B1947"/>
    <w:rsid w:val="009C440E"/>
    <w:rsid w:val="009D1689"/>
    <w:rsid w:val="009D206D"/>
    <w:rsid w:val="009D539C"/>
    <w:rsid w:val="009E1379"/>
    <w:rsid w:val="00A02162"/>
    <w:rsid w:val="00A02C02"/>
    <w:rsid w:val="00A13B93"/>
    <w:rsid w:val="00A15104"/>
    <w:rsid w:val="00A21EE2"/>
    <w:rsid w:val="00A258A9"/>
    <w:rsid w:val="00A33441"/>
    <w:rsid w:val="00A37C4F"/>
    <w:rsid w:val="00A43939"/>
    <w:rsid w:val="00A52792"/>
    <w:rsid w:val="00A52914"/>
    <w:rsid w:val="00A60FE4"/>
    <w:rsid w:val="00A61911"/>
    <w:rsid w:val="00A63E0D"/>
    <w:rsid w:val="00A65646"/>
    <w:rsid w:val="00A81FD5"/>
    <w:rsid w:val="00A84A00"/>
    <w:rsid w:val="00A86995"/>
    <w:rsid w:val="00A93EEC"/>
    <w:rsid w:val="00A94DE0"/>
    <w:rsid w:val="00A96A65"/>
    <w:rsid w:val="00AA271C"/>
    <w:rsid w:val="00AB0007"/>
    <w:rsid w:val="00AB317F"/>
    <w:rsid w:val="00AB7D88"/>
    <w:rsid w:val="00AD10DA"/>
    <w:rsid w:val="00AD3990"/>
    <w:rsid w:val="00AD6984"/>
    <w:rsid w:val="00AD7097"/>
    <w:rsid w:val="00AE0617"/>
    <w:rsid w:val="00AE66D6"/>
    <w:rsid w:val="00AF6AC8"/>
    <w:rsid w:val="00B20935"/>
    <w:rsid w:val="00B27E97"/>
    <w:rsid w:val="00B55CDE"/>
    <w:rsid w:val="00B655F7"/>
    <w:rsid w:val="00B670BD"/>
    <w:rsid w:val="00B67724"/>
    <w:rsid w:val="00B71E98"/>
    <w:rsid w:val="00B83608"/>
    <w:rsid w:val="00B86895"/>
    <w:rsid w:val="00BA4F6A"/>
    <w:rsid w:val="00BB3060"/>
    <w:rsid w:val="00BB5020"/>
    <w:rsid w:val="00BB78B1"/>
    <w:rsid w:val="00BD3650"/>
    <w:rsid w:val="00BD5686"/>
    <w:rsid w:val="00C10EE8"/>
    <w:rsid w:val="00C15BA9"/>
    <w:rsid w:val="00C20064"/>
    <w:rsid w:val="00C547EC"/>
    <w:rsid w:val="00C6329C"/>
    <w:rsid w:val="00C819F2"/>
    <w:rsid w:val="00C93FA5"/>
    <w:rsid w:val="00C97B36"/>
    <w:rsid w:val="00CA5D0B"/>
    <w:rsid w:val="00CB37D3"/>
    <w:rsid w:val="00CD197C"/>
    <w:rsid w:val="00CE0A5D"/>
    <w:rsid w:val="00CF2877"/>
    <w:rsid w:val="00D1646D"/>
    <w:rsid w:val="00D33D2C"/>
    <w:rsid w:val="00D46EC0"/>
    <w:rsid w:val="00D503F5"/>
    <w:rsid w:val="00D530EC"/>
    <w:rsid w:val="00D606D3"/>
    <w:rsid w:val="00D7219E"/>
    <w:rsid w:val="00D76784"/>
    <w:rsid w:val="00D91DBB"/>
    <w:rsid w:val="00D92A09"/>
    <w:rsid w:val="00DA5DBC"/>
    <w:rsid w:val="00DB27B0"/>
    <w:rsid w:val="00DC0447"/>
    <w:rsid w:val="00DC7508"/>
    <w:rsid w:val="00DC7EB1"/>
    <w:rsid w:val="00DE1117"/>
    <w:rsid w:val="00DF0F68"/>
    <w:rsid w:val="00E00129"/>
    <w:rsid w:val="00E00724"/>
    <w:rsid w:val="00E0558A"/>
    <w:rsid w:val="00E1420C"/>
    <w:rsid w:val="00E37214"/>
    <w:rsid w:val="00E477C0"/>
    <w:rsid w:val="00E81D0D"/>
    <w:rsid w:val="00E960E3"/>
    <w:rsid w:val="00EA5E9D"/>
    <w:rsid w:val="00EB4C3C"/>
    <w:rsid w:val="00EB5F8F"/>
    <w:rsid w:val="00ED055B"/>
    <w:rsid w:val="00ED1365"/>
    <w:rsid w:val="00EE70FD"/>
    <w:rsid w:val="00EF15D7"/>
    <w:rsid w:val="00F24BD4"/>
    <w:rsid w:val="00F2620B"/>
    <w:rsid w:val="00F318F2"/>
    <w:rsid w:val="00F31B05"/>
    <w:rsid w:val="00F40F04"/>
    <w:rsid w:val="00F4625E"/>
    <w:rsid w:val="00F613E1"/>
    <w:rsid w:val="00F83217"/>
    <w:rsid w:val="00F915F0"/>
    <w:rsid w:val="00F9454C"/>
    <w:rsid w:val="00FB179D"/>
    <w:rsid w:val="00FC4951"/>
    <w:rsid w:val="00FD12CB"/>
    <w:rsid w:val="00FD4621"/>
    <w:rsid w:val="00FE1B80"/>
    <w:rsid w:val="00FE2184"/>
    <w:rsid w:val="00FF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0EE8"/>
    <w:pPr>
      <w:keepNext/>
      <w:tabs>
        <w:tab w:val="num" w:pos="1429"/>
      </w:tabs>
      <w:suppressAutoHyphens/>
      <w:spacing w:before="240" w:after="60"/>
      <w:ind w:left="1429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5AC4"/>
    <w:pPr>
      <w:ind w:left="720"/>
      <w:contextualSpacing/>
    </w:pPr>
  </w:style>
  <w:style w:type="paragraph" w:styleId="a4">
    <w:name w:val="Normal (Web)"/>
    <w:basedOn w:val="a"/>
    <w:uiPriority w:val="99"/>
    <w:rsid w:val="002D7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2D7498"/>
    <w:rPr>
      <w:b/>
      <w:bCs/>
    </w:rPr>
  </w:style>
  <w:style w:type="character" w:customStyle="1" w:styleId="apple-converted-space">
    <w:name w:val="apple-converted-space"/>
    <w:basedOn w:val="a0"/>
    <w:rsid w:val="006E048C"/>
  </w:style>
  <w:style w:type="character" w:styleId="a6">
    <w:name w:val="Emphasis"/>
    <w:basedOn w:val="a0"/>
    <w:qFormat/>
    <w:rsid w:val="00FD12CB"/>
    <w:rPr>
      <w:i/>
      <w:iCs/>
    </w:rPr>
  </w:style>
  <w:style w:type="paragraph" w:customStyle="1" w:styleId="listparagraph">
    <w:name w:val="listparagraph"/>
    <w:basedOn w:val="a"/>
    <w:rsid w:val="006D5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10EE8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customStyle="1" w:styleId="ConsPlusTitle">
    <w:name w:val="ConsPlusTitle"/>
    <w:rsid w:val="00C10E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AA271C"/>
  </w:style>
  <w:style w:type="paragraph" w:customStyle="1" w:styleId="11">
    <w:name w:val="Без интервала1"/>
    <w:rsid w:val="008B19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ocaccesstitle">
    <w:name w:val="docaccess_title"/>
    <w:basedOn w:val="a0"/>
    <w:rsid w:val="008B1961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63E0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63E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5795B69278EF7BEFF43C25103744207BA245BD03721D76901E7D717A714C03E2AD034393232B2j9QAP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bucjiibhv9a.xn--p1ai/%D0%B4%D0%BE%D0%BA%D1%83%D0%BC%D0%B5%D0%BD%D1%82%D1%8B/543/%D1%84%D0%B0%D0%B9%D0%BB/4588/%D0%BF%D1%80%D0%B8%D0%BA%D0%B0%D0%B7%20%D0%9E%D0%B1%20%D1%83%D1%82%D0%B2%D0%B5%D1%80%D0%B6%D0%B4%D0%B5%D0%BD%D0%B8%D0%B8%20413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bucjiibhv9a.xn--p1ai/%D0%B4%D0%BE%D0%BA%D1%83%D0%BC%D0%B5%D0%BD%D1%82%D1%8B/543/%D1%84%D0%B0%D0%B9%D0%BB/749/%D0%BF%D1%80%D0%B8%D0%BA%D0%B0%D0%B7%20%D0%9E%D0%B1%20%D1%83%D1%82%D0%B2%D0%B5%D1%80%D0%B6%D0%B4%D0%B5%D0%BD%D0%B8%D0%B8%201897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89136-5317-4D93-B391-D46D6280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6866</Words>
  <Characters>39137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СОШ№2 с.Дур-Дур</Company>
  <LinksUpToDate>false</LinksUpToDate>
  <CharactersWithSpaces>45912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Павловна</dc:creator>
  <cp:lastModifiedBy>Валентина Павловна</cp:lastModifiedBy>
  <cp:revision>50</cp:revision>
  <cp:lastPrinted>2019-05-18T07:30:00Z</cp:lastPrinted>
  <dcterms:created xsi:type="dcterms:W3CDTF">2016-04-06T12:19:00Z</dcterms:created>
  <dcterms:modified xsi:type="dcterms:W3CDTF">2020-03-31T07:08:00Z</dcterms:modified>
</cp:coreProperties>
</file>